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5E" w:rsidRPr="00CE22C7" w:rsidRDefault="002E645E" w:rsidP="002E6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CE22C7">
        <w:rPr>
          <w:rFonts w:ascii="Times New Roman" w:hAnsi="Times New Roman"/>
          <w:sz w:val="28"/>
          <w:szCs w:val="28"/>
        </w:rPr>
        <w:t>Приложение № 2</w:t>
      </w:r>
    </w:p>
    <w:p w:rsidR="002E645E" w:rsidRDefault="002E645E" w:rsidP="002E645E">
      <w:pPr>
        <w:spacing w:after="0" w:line="240" w:lineRule="auto"/>
        <w:ind w:left="424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2E645E" w:rsidRPr="00CA1ADF" w:rsidRDefault="002E645E" w:rsidP="002E645E">
      <w:pPr>
        <w:spacing w:after="0" w:line="240" w:lineRule="auto"/>
        <w:ind w:left="424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CA1ADF">
        <w:rPr>
          <w:rFonts w:ascii="Times New Roman" w:hAnsi="Times New Roman"/>
          <w:i/>
          <w:sz w:val="28"/>
          <w:szCs w:val="28"/>
        </w:rPr>
        <w:t>Утверждено решением</w:t>
      </w:r>
    </w:p>
    <w:p w:rsidR="002E645E" w:rsidRPr="00360DED" w:rsidRDefault="002E645E" w:rsidP="002E645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</w:t>
      </w:r>
      <w:r w:rsidRPr="00CA1ADF">
        <w:rPr>
          <w:rFonts w:ascii="Times New Roman" w:hAnsi="Times New Roman"/>
          <w:i/>
          <w:sz w:val="28"/>
          <w:szCs w:val="28"/>
        </w:rPr>
        <w:t>Совета директо</w:t>
      </w:r>
      <w:r>
        <w:rPr>
          <w:rFonts w:ascii="Times New Roman" w:hAnsi="Times New Roman"/>
          <w:i/>
          <w:sz w:val="28"/>
          <w:szCs w:val="28"/>
        </w:rPr>
        <w:t xml:space="preserve">ров АО «НИЦ ЕЭС»                                                                                         </w:t>
      </w:r>
    </w:p>
    <w:p w:rsidR="002E645E" w:rsidRPr="00360DED" w:rsidRDefault="002E645E" w:rsidP="002E645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от  26.02.2016</w:t>
      </w:r>
      <w:r w:rsidRPr="00CA1ADF">
        <w:rPr>
          <w:rFonts w:ascii="Times New Roman" w:hAnsi="Times New Roman"/>
          <w:i/>
          <w:sz w:val="28"/>
          <w:szCs w:val="28"/>
        </w:rPr>
        <w:t xml:space="preserve"> (протокол №</w:t>
      </w:r>
      <w:r>
        <w:rPr>
          <w:rFonts w:ascii="Times New Roman" w:hAnsi="Times New Roman"/>
          <w:i/>
          <w:sz w:val="28"/>
          <w:szCs w:val="28"/>
        </w:rPr>
        <w:t xml:space="preserve"> 123</w:t>
      </w:r>
      <w:r w:rsidRPr="00CA1ADF">
        <w:rPr>
          <w:rFonts w:ascii="Times New Roman" w:hAnsi="Times New Roman"/>
          <w:i/>
          <w:sz w:val="28"/>
          <w:szCs w:val="28"/>
        </w:rPr>
        <w:t>)</w:t>
      </w:r>
    </w:p>
    <w:p w:rsidR="002E645E" w:rsidRPr="00DC67D6" w:rsidRDefault="002E645E" w:rsidP="002E64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45E" w:rsidRPr="00DC67D6" w:rsidRDefault="002E645E" w:rsidP="002E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45E" w:rsidRPr="00DC67D6" w:rsidRDefault="002E645E" w:rsidP="002E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45E" w:rsidRPr="00DC67D6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5A6390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5A6390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5A6390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5A6390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722571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EF1B29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EF1B29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F81973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FE43A5" w:rsidRDefault="002E645E" w:rsidP="002E64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43A5">
        <w:rPr>
          <w:rFonts w:ascii="Times New Roman" w:hAnsi="Times New Roman"/>
          <w:b/>
          <w:color w:val="000000" w:themeColor="text1"/>
          <w:sz w:val="28"/>
          <w:szCs w:val="28"/>
        </w:rPr>
        <w:t>Политика внутреннего контроля</w:t>
      </w:r>
    </w:p>
    <w:p w:rsidR="002E645E" w:rsidRPr="00CA1ADF" w:rsidRDefault="002E645E" w:rsidP="002E64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АО «Н</w:t>
      </w:r>
      <w:r w:rsidRPr="00CA1ADF">
        <w:rPr>
          <w:rFonts w:ascii="Times New Roman" w:hAnsi="Times New Roman"/>
          <w:b/>
          <w:color w:val="000000" w:themeColor="text1"/>
          <w:sz w:val="28"/>
          <w:szCs w:val="28"/>
        </w:rPr>
        <w:t>ИЦ ЕЭС»</w:t>
      </w:r>
    </w:p>
    <w:p w:rsidR="002E645E" w:rsidRPr="00CA1ADF" w:rsidRDefault="002E645E" w:rsidP="002E64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1ADF">
        <w:rPr>
          <w:rFonts w:ascii="Times New Roman" w:hAnsi="Times New Roman"/>
          <w:b/>
          <w:color w:val="000000" w:themeColor="text1"/>
          <w:sz w:val="28"/>
          <w:szCs w:val="28"/>
        </w:rPr>
        <w:t>(новая редакция)</w:t>
      </w:r>
    </w:p>
    <w:p w:rsidR="002E645E" w:rsidRPr="00D074F2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D074F2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D074F2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D074F2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E463CA" w:rsidRDefault="002E645E" w:rsidP="002E64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DC67D6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DC67D6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DC67D6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5A6390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5A6390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5A6390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5A6390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5A6390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5A6390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722571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Pr="00DC67D6" w:rsidRDefault="002E645E" w:rsidP="002E645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645E" w:rsidRDefault="002E645E" w:rsidP="002E645E">
      <w:pPr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E645E" w:rsidSect="00D074F2">
          <w:headerReference w:type="default" r:id="rId5"/>
          <w:footerReference w:type="default" r:id="rId6"/>
          <w:pgSz w:w="11906" w:h="16838"/>
          <w:pgMar w:top="1134" w:right="624" w:bottom="851" w:left="1701" w:header="709" w:footer="709" w:gutter="0"/>
          <w:cols w:space="708"/>
          <w:docGrid w:linePitch="360"/>
        </w:sectPr>
      </w:pPr>
      <w:r w:rsidRPr="00DC67D6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/>
          <w:color w:val="000000" w:themeColor="text1"/>
          <w:sz w:val="28"/>
          <w:szCs w:val="28"/>
        </w:rPr>
        <w:t>Москва</w:t>
      </w:r>
      <w:r w:rsidRPr="00DC67D6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</w:rPr>
        <w:t>6 </w:t>
      </w:r>
    </w:p>
    <w:p w:rsidR="002E645E" w:rsidRDefault="002E645E" w:rsidP="002E645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318579979"/>
        <w:docPartObj>
          <w:docPartGallery w:val="Table of Contents"/>
          <w:docPartUnique/>
        </w:docPartObj>
      </w:sdtPr>
      <w:sdtContent>
        <w:p w:rsidR="002E645E" w:rsidRPr="0096283E" w:rsidRDefault="002E645E" w:rsidP="002E645E">
          <w:pPr>
            <w:pStyle w:val="a9"/>
            <w:spacing w:before="0" w:line="240" w:lineRule="auto"/>
            <w:contextualSpacing/>
            <w:rPr>
              <w:rFonts w:ascii="Times New Roman" w:hAnsi="Times New Roman" w:cs="Times New Roman"/>
              <w:color w:val="auto"/>
            </w:rPr>
          </w:pPr>
          <w:r w:rsidRPr="0096283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E645E" w:rsidRDefault="002E645E" w:rsidP="002E645E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96283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6283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6283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33137998" w:history="1">
            <w:r w:rsidRPr="00FA708A">
              <w:rPr>
                <w:rStyle w:val="aa"/>
                <w:rFonts w:ascii="Times New Roman" w:hAnsi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FA708A">
              <w:rPr>
                <w:rStyle w:val="aa"/>
                <w:rFonts w:ascii="Times New Roman" w:hAnsi="Times New Roman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_Toc433137998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45E" w:rsidRDefault="002E645E" w:rsidP="002E645E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137999" w:history="1">
            <w:r w:rsidRPr="00FA708A">
              <w:rPr>
                <w:rStyle w:val="aa"/>
                <w:rFonts w:ascii="Times New Roman" w:hAnsi="Times New Roman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FA708A">
              <w:rPr>
                <w:rStyle w:val="aa"/>
                <w:rFonts w:ascii="Times New Roman" w:hAnsi="Times New Roman"/>
                <w:noProof/>
              </w:rPr>
              <w:t>Определение, цели и задачи системы внутреннего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_Toc433137999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45E" w:rsidRDefault="002E645E" w:rsidP="002E645E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138000" w:history="1">
            <w:r w:rsidRPr="00FA708A">
              <w:rPr>
                <w:rStyle w:val="aa"/>
                <w:rFonts w:ascii="Times New Roman" w:hAnsi="Times New Roman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FA708A">
              <w:rPr>
                <w:rStyle w:val="aa"/>
                <w:rFonts w:ascii="Times New Roman" w:hAnsi="Times New Roman"/>
                <w:noProof/>
              </w:rPr>
              <w:t>Компоненты и принципы внутреннего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_Toc433138000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45E" w:rsidRDefault="002E645E" w:rsidP="002E645E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138001" w:history="1">
            <w:r w:rsidRPr="00FA708A">
              <w:rPr>
                <w:rStyle w:val="aa"/>
                <w:rFonts w:ascii="Times New Roman" w:hAnsi="Times New Roman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FA708A">
              <w:rPr>
                <w:rStyle w:val="aa"/>
                <w:rFonts w:ascii="Times New Roman" w:hAnsi="Times New Roman"/>
                <w:noProof/>
              </w:rPr>
              <w:t>Участники процесса внутреннего контроля и их функции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_Toc433138001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45E" w:rsidRDefault="002E645E" w:rsidP="002E645E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138002" w:history="1">
            <w:r w:rsidRPr="00FA708A">
              <w:rPr>
                <w:rStyle w:val="aa"/>
                <w:rFonts w:ascii="Times New Roman" w:hAnsi="Times New Roman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FA708A">
              <w:rPr>
                <w:rStyle w:val="aa"/>
                <w:rFonts w:ascii="Times New Roman" w:hAnsi="Times New Roman"/>
                <w:noProof/>
              </w:rPr>
              <w:t>Взаимодействие в рамках СВК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_Toc433138002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45E" w:rsidRDefault="002E645E" w:rsidP="002E645E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138003" w:history="1">
            <w:r w:rsidRPr="00FA708A">
              <w:rPr>
                <w:rStyle w:val="aa"/>
                <w:rFonts w:ascii="Times New Roman" w:hAnsi="Times New Roman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FA708A">
              <w:rPr>
                <w:rStyle w:val="aa"/>
                <w:rFonts w:ascii="Times New Roman" w:hAnsi="Times New Roman"/>
                <w:noProof/>
              </w:rPr>
              <w:t>Основные этапы процесса внутреннего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_Toc433138003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45E" w:rsidRDefault="002E645E" w:rsidP="002E645E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138004" w:history="1">
            <w:r w:rsidRPr="00FA708A">
              <w:rPr>
                <w:rStyle w:val="aa"/>
                <w:rFonts w:ascii="Times New Roman" w:hAnsi="Times New Roman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FA708A">
              <w:rPr>
                <w:rStyle w:val="aa"/>
                <w:rFonts w:ascii="Times New Roman" w:hAnsi="Times New Roman"/>
                <w:noProof/>
              </w:rPr>
              <w:t>Оценка эффективности СВК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_Toc433138004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45E" w:rsidRDefault="002E645E" w:rsidP="002E645E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138005" w:history="1">
            <w:r w:rsidRPr="00FA708A">
              <w:rPr>
                <w:rStyle w:val="aa"/>
                <w:rFonts w:ascii="Times New Roman" w:hAnsi="Times New Roman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FA708A">
              <w:rPr>
                <w:rStyle w:val="aa"/>
                <w:rFonts w:ascii="Times New Roman" w:hAnsi="Times New Roman"/>
                <w:noProof/>
              </w:rPr>
              <w:t>Нормативное обеспечение деятельности Общества в области внутреннего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_Toc433138005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45E" w:rsidRDefault="002E645E" w:rsidP="002E645E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138006" w:history="1">
            <w:r w:rsidRPr="00586F1B">
              <w:rPr>
                <w:rStyle w:val="aa"/>
                <w:rFonts w:ascii="Times New Roman" w:hAnsi="Times New Roman"/>
                <w:noProof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_Toc433138006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45E" w:rsidRPr="0096283E" w:rsidRDefault="002E645E" w:rsidP="002E645E">
          <w:pPr>
            <w:spacing w:after="0" w:line="240" w:lineRule="auto"/>
            <w:contextualSpacing/>
            <w:rPr>
              <w:rFonts w:ascii="Times New Roman" w:hAnsi="Times New Roman"/>
              <w:sz w:val="28"/>
              <w:szCs w:val="28"/>
            </w:rPr>
          </w:pPr>
          <w:r w:rsidRPr="0096283E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E645E" w:rsidRPr="0096283E" w:rsidRDefault="002E645E" w:rsidP="002E645E">
      <w:pPr>
        <w:spacing w:after="0" w:line="240" w:lineRule="auto"/>
        <w:contextualSpacing/>
        <w:rPr>
          <w:rFonts w:ascii="Times New Roman" w:eastAsiaTheme="majorEastAsia" w:hAnsi="Times New Roman"/>
          <w:b/>
          <w:bCs/>
          <w:sz w:val="28"/>
          <w:szCs w:val="28"/>
        </w:rPr>
      </w:pPr>
      <w:r w:rsidRPr="0096283E">
        <w:rPr>
          <w:rFonts w:ascii="Times New Roman" w:hAnsi="Times New Roman"/>
          <w:sz w:val="28"/>
          <w:szCs w:val="28"/>
        </w:rPr>
        <w:br w:type="page"/>
      </w:r>
    </w:p>
    <w:p w:rsidR="002E645E" w:rsidRPr="00D175AB" w:rsidRDefault="002E645E" w:rsidP="002E645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color w:val="auto"/>
        </w:rPr>
      </w:pPr>
      <w:bookmarkStart w:id="0" w:name="_Toc433137998"/>
      <w:r w:rsidRPr="00D175AB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0"/>
    </w:p>
    <w:p w:rsidR="002E645E" w:rsidRPr="00D175AB" w:rsidRDefault="002E645E" w:rsidP="002E645E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175AB">
        <w:rPr>
          <w:rFonts w:ascii="Times New Roman" w:hAnsi="Times New Roman"/>
          <w:bCs/>
          <w:sz w:val="28"/>
          <w:szCs w:val="28"/>
        </w:rPr>
        <w:t xml:space="preserve">Политика внутреннего контроля Акционерного общества «Недвижимость ИЦ ЕЭС» (далее - Политика) (далее - Политика) </w:t>
      </w:r>
      <w:r w:rsidRPr="00D175AB">
        <w:rPr>
          <w:rFonts w:ascii="Times New Roman" w:hAnsi="Times New Roman"/>
          <w:color w:val="000000"/>
          <w:sz w:val="28"/>
          <w:szCs w:val="28"/>
          <w:lang w:bidi="ru-RU"/>
        </w:rPr>
        <w:t>является документом Акционерного общества «Недвижимость ИЦ ЕЭС»</w:t>
      </w:r>
      <w:r w:rsidRPr="00D175AB">
        <w:rPr>
          <w:rFonts w:ascii="Times New Roman" w:hAnsi="Times New Roman"/>
          <w:bCs/>
          <w:sz w:val="28"/>
          <w:szCs w:val="28"/>
        </w:rPr>
        <w:t xml:space="preserve"> (далее - Общество)</w:t>
      </w:r>
      <w:r w:rsidRPr="00D175AB">
        <w:rPr>
          <w:rFonts w:ascii="Times New Roman" w:hAnsi="Times New Roman"/>
          <w:color w:val="000000"/>
          <w:sz w:val="28"/>
          <w:szCs w:val="28"/>
          <w:lang w:bidi="ru-RU"/>
        </w:rPr>
        <w:t>, устанавливающим общие принципы построения системы внутреннего контроля (далее - СВК), ее цели и задачи, общие подходы к организации, распределение ответственности между участниками СВК и характер их взаимодействия.</w:t>
      </w:r>
    </w:p>
    <w:p w:rsidR="002E645E" w:rsidRPr="00D175AB" w:rsidRDefault="002E645E" w:rsidP="002E645E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75AB">
        <w:rPr>
          <w:rFonts w:ascii="Times New Roman" w:hAnsi="Times New Roman"/>
          <w:bCs/>
          <w:sz w:val="28"/>
          <w:szCs w:val="28"/>
        </w:rPr>
        <w:t xml:space="preserve">Политика базируется на лучших практиках, опыте передовых мировых и российских компаний и разработана в развитие и в целях реализации положений Стратегии развития и совершенствования системы внутреннего контроля ОАО «Россети» и дочерних и зависимых обществ ОАО «Россети», утвержденной </w:t>
      </w:r>
      <w:r w:rsidRPr="00D175AB">
        <w:rPr>
          <w:rFonts w:ascii="Times New Roman" w:hAnsi="Times New Roman"/>
          <w:sz w:val="28"/>
          <w:szCs w:val="28"/>
        </w:rPr>
        <w:t xml:space="preserve">решением Совета директоров ПАО «Россети» от 10.02.2014 (протокол № 143), </w:t>
      </w:r>
      <w:r w:rsidRPr="00D175AB">
        <w:rPr>
          <w:rFonts w:ascii="Times New Roman" w:hAnsi="Times New Roman"/>
          <w:bCs/>
          <w:sz w:val="28"/>
          <w:szCs w:val="28"/>
        </w:rPr>
        <w:t xml:space="preserve">Стратегии развития электросетевого комплекса Российской Федерации, утвержденной распоряжением Правительства Российской Федерации от 03.04.2013 № 511-р. </w:t>
      </w:r>
    </w:p>
    <w:p w:rsidR="002E645E" w:rsidRPr="00CB7D16" w:rsidRDefault="002E645E" w:rsidP="002E645E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D16">
        <w:rPr>
          <w:rFonts w:ascii="Times New Roman" w:hAnsi="Times New Roman"/>
          <w:bCs/>
          <w:sz w:val="28"/>
          <w:szCs w:val="28"/>
        </w:rPr>
        <w:t>Термины и определения</w:t>
      </w:r>
    </w:p>
    <w:p w:rsidR="002E645E" w:rsidRPr="00CB7D16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16">
        <w:rPr>
          <w:rFonts w:ascii="Times New Roman" w:hAnsi="Times New Roman"/>
          <w:sz w:val="28"/>
          <w:szCs w:val="28"/>
        </w:rPr>
        <w:t>С целью единого понимания и использования терминов в области внутреннего контроля термины и определения изложены в приложении 1 к настоящей Политике.</w:t>
      </w:r>
    </w:p>
    <w:p w:rsidR="002E645E" w:rsidRPr="00CB7D16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D16">
        <w:rPr>
          <w:rFonts w:ascii="Times New Roman" w:hAnsi="Times New Roman"/>
          <w:bCs/>
          <w:sz w:val="28"/>
          <w:szCs w:val="28"/>
        </w:rPr>
        <w:t>Термины и определения в области внутреннего аудита закреплены Политикой внутреннего аудита Общества, утвержденной Советом директоров Общества.</w:t>
      </w:r>
    </w:p>
    <w:p w:rsidR="002E645E" w:rsidRPr="00CB7D16" w:rsidRDefault="002E645E" w:rsidP="002E645E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B7D16">
        <w:rPr>
          <w:rFonts w:ascii="Times New Roman" w:hAnsi="Times New Roman"/>
          <w:bCs/>
          <w:sz w:val="28"/>
          <w:szCs w:val="28"/>
        </w:rPr>
        <w:t>Ц</w:t>
      </w:r>
      <w:r w:rsidRPr="00CB7D16">
        <w:rPr>
          <w:rFonts w:ascii="Times New Roman" w:eastAsiaTheme="minorEastAsia" w:hAnsi="Times New Roman"/>
          <w:bCs/>
          <w:sz w:val="28"/>
          <w:szCs w:val="28"/>
        </w:rPr>
        <w:t>ели Политики внутреннего контроля</w:t>
      </w:r>
    </w:p>
    <w:p w:rsidR="002E645E" w:rsidRPr="00CB7D16" w:rsidRDefault="002E645E" w:rsidP="002E645E">
      <w:pPr>
        <w:pStyle w:val="Default"/>
        <w:tabs>
          <w:tab w:val="left" w:pos="1276"/>
        </w:tabs>
        <w:ind w:firstLine="720"/>
        <w:jc w:val="both"/>
        <w:rPr>
          <w:bCs/>
          <w:sz w:val="28"/>
          <w:szCs w:val="28"/>
        </w:rPr>
      </w:pPr>
      <w:r w:rsidRPr="00CB7D16">
        <w:rPr>
          <w:rFonts w:eastAsiaTheme="minorEastAsia"/>
          <w:bCs/>
          <w:sz w:val="28"/>
          <w:szCs w:val="28"/>
        </w:rPr>
        <w:t xml:space="preserve">Настоящая Политика разработана </w:t>
      </w:r>
      <w:r w:rsidRPr="00CB7D16">
        <w:rPr>
          <w:bCs/>
          <w:sz w:val="28"/>
          <w:szCs w:val="28"/>
        </w:rPr>
        <w:t>с целью обеспечения внедрения и поддержания функционирования эффективной системы внутреннего контроля, соответствующей общепризнанным практикам и стандартам деятельности в области внутреннего контроля, а также требованиям регуляторов, и способствующей достижению целей деятельности Общества.</w:t>
      </w:r>
    </w:p>
    <w:p w:rsidR="002E645E" w:rsidRPr="00CB7D16" w:rsidRDefault="002E645E" w:rsidP="002E645E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B7D16">
        <w:rPr>
          <w:rFonts w:ascii="Times New Roman" w:eastAsiaTheme="minorEastAsia" w:hAnsi="Times New Roman"/>
          <w:bCs/>
          <w:sz w:val="28"/>
          <w:szCs w:val="28"/>
        </w:rPr>
        <w:t>Область применения Политики внутреннего контроля</w:t>
      </w:r>
    </w:p>
    <w:p w:rsidR="002E645E" w:rsidRPr="00CB7D16" w:rsidRDefault="002E645E" w:rsidP="002E645E">
      <w:pPr>
        <w:pStyle w:val="Default"/>
        <w:tabs>
          <w:tab w:val="left" w:pos="1276"/>
        </w:tabs>
        <w:ind w:firstLine="720"/>
        <w:jc w:val="both"/>
        <w:rPr>
          <w:rFonts w:eastAsiaTheme="minorEastAsia"/>
          <w:bCs/>
          <w:sz w:val="28"/>
          <w:szCs w:val="28"/>
        </w:rPr>
      </w:pPr>
      <w:r w:rsidRPr="00CB7D16">
        <w:rPr>
          <w:rFonts w:eastAsiaTheme="minorEastAsia"/>
          <w:bCs/>
          <w:sz w:val="28"/>
          <w:szCs w:val="28"/>
        </w:rPr>
        <w:t>Настоящая Политика распространяется на всех участников процесса внутреннего контроля, указанных в разделе 4 настоящей Политики. Политика обязательна к применению всеми структурными подразделениями и филиалами Общества.</w:t>
      </w:r>
    </w:p>
    <w:p w:rsidR="002E645E" w:rsidRPr="00CB7D16" w:rsidRDefault="002E645E" w:rsidP="002E645E">
      <w:pPr>
        <w:pStyle w:val="Default"/>
        <w:tabs>
          <w:tab w:val="left" w:pos="1276"/>
        </w:tabs>
        <w:ind w:firstLine="720"/>
        <w:jc w:val="both"/>
        <w:rPr>
          <w:rFonts w:eastAsiaTheme="minorEastAsia"/>
          <w:bCs/>
          <w:sz w:val="28"/>
          <w:szCs w:val="28"/>
        </w:rPr>
      </w:pPr>
      <w:r w:rsidRPr="00CB7D16">
        <w:rPr>
          <w:rFonts w:eastAsiaTheme="minorEastAsia"/>
          <w:bCs/>
          <w:sz w:val="28"/>
          <w:szCs w:val="28"/>
        </w:rPr>
        <w:t>Внутренние документы Общества, регламентирующие деятельность, оказывающую влияние на систему внутреннего контроля, должны соответствовать положениям Политики.</w:t>
      </w:r>
    </w:p>
    <w:p w:rsidR="002E645E" w:rsidRPr="00CB7D16" w:rsidRDefault="002E645E" w:rsidP="002E645E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1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Порядок подготовки и утверждения Политики </w:t>
      </w:r>
      <w:r w:rsidRPr="00CB7D16">
        <w:rPr>
          <w:rFonts w:ascii="Times New Roman" w:eastAsiaTheme="minorEastAsia" w:hAnsi="Times New Roman"/>
          <w:bCs/>
          <w:sz w:val="28"/>
          <w:szCs w:val="28"/>
        </w:rPr>
        <w:t>внутреннего контроля</w:t>
      </w:r>
    </w:p>
    <w:p w:rsidR="002E645E" w:rsidRPr="00CB7D16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B7D16">
        <w:rPr>
          <w:rFonts w:ascii="Times New Roman" w:hAnsi="Times New Roman"/>
          <w:color w:val="000000"/>
          <w:sz w:val="28"/>
          <w:szCs w:val="28"/>
          <w:lang w:bidi="ru-RU"/>
        </w:rPr>
        <w:t>Политика утверждается Советом директоров Общества.</w:t>
      </w:r>
    </w:p>
    <w:p w:rsidR="002E645E" w:rsidRPr="00CB7D16" w:rsidRDefault="002E645E" w:rsidP="002E645E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D1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Порядок внесения изменений в Политику </w:t>
      </w:r>
      <w:r w:rsidRPr="00CB7D16">
        <w:rPr>
          <w:rFonts w:ascii="Times New Roman" w:eastAsiaTheme="minorEastAsia" w:hAnsi="Times New Roman"/>
          <w:bCs/>
          <w:sz w:val="28"/>
          <w:szCs w:val="28"/>
        </w:rPr>
        <w:t>внутреннего контроля</w:t>
      </w:r>
    </w:p>
    <w:p w:rsidR="002E645E" w:rsidRPr="00CB7D16" w:rsidRDefault="002E645E" w:rsidP="002E645E">
      <w:pPr>
        <w:pStyle w:val="Default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CB7D16">
        <w:rPr>
          <w:rFonts w:eastAsiaTheme="minorEastAsia"/>
          <w:bCs/>
          <w:sz w:val="28"/>
          <w:szCs w:val="28"/>
        </w:rPr>
        <w:t xml:space="preserve">Изменения в Политику вносятся при </w:t>
      </w:r>
      <w:r w:rsidRPr="00CB7D16">
        <w:rPr>
          <w:sz w:val="28"/>
          <w:szCs w:val="28"/>
        </w:rPr>
        <w:t>изменении:</w:t>
      </w:r>
    </w:p>
    <w:p w:rsidR="002E645E" w:rsidRPr="00CB7D16" w:rsidRDefault="002E645E" w:rsidP="002E645E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7D16">
        <w:rPr>
          <w:sz w:val="28"/>
          <w:szCs w:val="28"/>
        </w:rPr>
        <w:t xml:space="preserve">целей и задач системы </w:t>
      </w:r>
      <w:r w:rsidRPr="00CB7D16">
        <w:rPr>
          <w:rFonts w:eastAsiaTheme="minorEastAsia"/>
          <w:bCs/>
          <w:sz w:val="28"/>
          <w:szCs w:val="28"/>
        </w:rPr>
        <w:t>внутреннего контроля</w:t>
      </w:r>
      <w:r w:rsidRPr="00CB7D16">
        <w:rPr>
          <w:sz w:val="28"/>
          <w:szCs w:val="28"/>
        </w:rPr>
        <w:t>;</w:t>
      </w:r>
    </w:p>
    <w:p w:rsidR="002E645E" w:rsidRPr="00CB7D16" w:rsidRDefault="002E645E" w:rsidP="002E645E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7D16">
        <w:rPr>
          <w:sz w:val="28"/>
          <w:szCs w:val="28"/>
        </w:rPr>
        <w:t xml:space="preserve">функций участников процесса </w:t>
      </w:r>
      <w:r w:rsidRPr="00CB7D16">
        <w:rPr>
          <w:rFonts w:eastAsiaTheme="minorEastAsia"/>
          <w:bCs/>
          <w:sz w:val="28"/>
          <w:szCs w:val="28"/>
        </w:rPr>
        <w:t>внутреннего контроля</w:t>
      </w:r>
      <w:r w:rsidRPr="00CB7D16">
        <w:rPr>
          <w:sz w:val="28"/>
          <w:szCs w:val="28"/>
        </w:rPr>
        <w:t>;</w:t>
      </w:r>
    </w:p>
    <w:p w:rsidR="002E645E" w:rsidRPr="00CB7D16" w:rsidRDefault="002E645E" w:rsidP="002E645E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7D16">
        <w:rPr>
          <w:sz w:val="28"/>
          <w:szCs w:val="28"/>
        </w:rPr>
        <w:lastRenderedPageBreak/>
        <w:t>требований законодательства и указаний регулирующих органов исполнительной власти;</w:t>
      </w:r>
    </w:p>
    <w:p w:rsidR="002E645E" w:rsidRPr="002A3C38" w:rsidRDefault="002E645E" w:rsidP="002E645E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7D16">
        <w:rPr>
          <w:sz w:val="28"/>
          <w:szCs w:val="28"/>
        </w:rPr>
        <w:t xml:space="preserve">иных внутренних и внешних факторов, влияющих на деятельность и </w:t>
      </w:r>
      <w:r w:rsidRPr="002A3C38">
        <w:rPr>
          <w:sz w:val="28"/>
          <w:szCs w:val="28"/>
        </w:rPr>
        <w:t xml:space="preserve">систему </w:t>
      </w:r>
      <w:r w:rsidRPr="002A3C38">
        <w:rPr>
          <w:rFonts w:eastAsiaTheme="minorEastAsia"/>
          <w:bCs/>
          <w:sz w:val="28"/>
          <w:szCs w:val="28"/>
        </w:rPr>
        <w:t>внутреннего контроля</w:t>
      </w:r>
      <w:r w:rsidRPr="002A3C38">
        <w:rPr>
          <w:sz w:val="28"/>
          <w:szCs w:val="28"/>
        </w:rPr>
        <w:t xml:space="preserve"> Общества.</w:t>
      </w:r>
    </w:p>
    <w:p w:rsidR="002E645E" w:rsidRPr="002A3C38" w:rsidRDefault="002E645E" w:rsidP="002E645E">
      <w:pPr>
        <w:pStyle w:val="Default"/>
        <w:tabs>
          <w:tab w:val="left" w:pos="1276"/>
        </w:tabs>
        <w:ind w:firstLine="720"/>
        <w:jc w:val="both"/>
        <w:rPr>
          <w:rFonts w:eastAsiaTheme="minorEastAsia"/>
          <w:bCs/>
          <w:sz w:val="28"/>
          <w:szCs w:val="28"/>
        </w:rPr>
      </w:pPr>
      <w:r w:rsidRPr="002A3C38">
        <w:rPr>
          <w:sz w:val="28"/>
          <w:szCs w:val="28"/>
        </w:rPr>
        <w:t>При внесении изменений утверждается новая редакция Политики.</w:t>
      </w:r>
    </w:p>
    <w:p w:rsidR="002E645E" w:rsidRPr="002A3C38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color w:val="000000"/>
          <w:sz w:val="28"/>
          <w:szCs w:val="28"/>
          <w:lang w:bidi="ru-RU"/>
        </w:rPr>
        <w:t>Инициаторами внесения изменений в Политику могут являться</w:t>
      </w:r>
      <w:r w:rsidRPr="002A3C38">
        <w:rPr>
          <w:rFonts w:ascii="Times New Roman" w:hAnsi="Times New Roman"/>
          <w:sz w:val="28"/>
          <w:szCs w:val="28"/>
        </w:rPr>
        <w:t xml:space="preserve"> </w:t>
      </w:r>
      <w:r w:rsidRPr="002A3C38">
        <w:rPr>
          <w:rFonts w:ascii="Times New Roman" w:hAnsi="Times New Roman"/>
          <w:color w:val="000000"/>
          <w:sz w:val="28"/>
          <w:szCs w:val="28"/>
          <w:lang w:bidi="ru-RU"/>
        </w:rPr>
        <w:t>руководители структурных подразделений Общества, исполнительные органы,  Совет директоров Общества, Ревизионная комиссия Общества</w:t>
      </w:r>
      <w:r w:rsidRPr="002A3C38">
        <w:rPr>
          <w:rFonts w:ascii="Times New Roman" w:hAnsi="Times New Roman"/>
          <w:sz w:val="28"/>
          <w:szCs w:val="28"/>
        </w:rPr>
        <w:t>.</w:t>
      </w:r>
    </w:p>
    <w:p w:rsidR="002E645E" w:rsidRPr="002A3C38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Подготовка и консолидация предложений по внесению изменений в Политику и разработка новой редакции Политики возлагается на руководителя </w:t>
      </w:r>
      <w:r w:rsidRPr="0096283E">
        <w:rPr>
          <w:rFonts w:ascii="Times New Roman" w:hAnsi="Times New Roman"/>
          <w:color w:val="000000"/>
          <w:sz w:val="28"/>
          <w:szCs w:val="28"/>
          <w:lang w:bidi="ru-RU"/>
        </w:rPr>
        <w:t>подразделения внутреннего контроля</w:t>
      </w:r>
      <w:r w:rsidRPr="002A3C3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E645E" w:rsidRPr="002A3C38" w:rsidRDefault="002E645E" w:rsidP="002E645E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hAnsi="Times New Roman"/>
          <w:color w:val="000000"/>
          <w:sz w:val="28"/>
          <w:szCs w:val="28"/>
          <w:lang w:bidi="ru-RU"/>
        </w:rPr>
        <w:t>Перечень документов, нормативных актов и общепринятых стандартов, в соответствии с которыми Политика разработана и которые применяются при осуществлении процесса внутреннего контроля в Обществе: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Устав и внутренние нормативные документы Общества;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Федеральный закон от 26.12.1995 № 208-ФЗ «Об акционерных обществах»;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Федеральный закон от 06.12.2011 № 402 «О бухгалтерском учете»;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Федеральный закон от 25.12.2008 № 273 «О противодействии коррупции»;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Кодекс корпоративного управления, рекомендованный письмом Банка России от 10.04.2014 № 06-52/2463 «О Кодексе корпоративного управления»;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постановление Правительства РФ от 23.09.2002 № 696 «Об утверждении федеральных правил (стандартов) аудиторской деятельности»;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приказ ФСФР России от 30.07.2013 № 13-62/пз-н «О порядке допуска ценных бумаг к организованным торгам»;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Рекомендации Минфина России № ПЗ-11/2013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(письмо Минфина РФ от 26.12.2013 N 07-04-15/57289);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приказ Росимущества от 21.11.2013 № 357 «Об утверждении Методических рекомендаций по организации работы Совета директоров в акционерном обществе»;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приказ Росимущества от 20.03.2014 № 86 «Об утверждении Методических рекомендаций по организации работы Комитетов по аудиту Совета директоров в акционерном обществе с участием Российской Федерации»;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приказ Росимущества от 16.09.2014 № 350 «Об утверждении Методических рекомендаций по формированию Положения о Ревизионной комиссии акционерного общества с участием Российской Федерации»;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приказ Росимущества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Методические указания Росимущества по подготовке положения о внутреннем аудите, одобренные </w:t>
      </w:r>
      <w:r w:rsidRPr="002A3C38">
        <w:rPr>
          <w:rFonts w:ascii="Times New Roman" w:hAnsi="Times New Roman"/>
          <w:sz w:val="28"/>
          <w:szCs w:val="28"/>
        </w:rPr>
        <w:t>поручением Правительства РФ от 24.06.2015 № ИШ-П13-4148;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Росимущества по подготовке положения о системе управления рисками, одобренные </w:t>
      </w:r>
      <w:r w:rsidRPr="002A3C38">
        <w:rPr>
          <w:rFonts w:ascii="Times New Roman" w:hAnsi="Times New Roman"/>
          <w:sz w:val="28"/>
          <w:szCs w:val="28"/>
        </w:rPr>
        <w:t>поручением Правительства РФ от 24.06.2015 № ИШ-П13-4148;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Национальный стандарт ГОСТ Р ИСО 31000:2010 «Менеджмент риска. Принципы и руководство» (приказ Госстандарта от 21.12.2010 № 883-ст);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Национальный стандарт ГОСТ Р ИСО 31010:2011 «Менеджмент риска. Методы оценки риска» (приказ Федерального агентства по техническому регулированию и метрологии от 01.12.2011 № 680-ст);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Концепция COSO «Руководство по мониторингу системы внутреннего контроля» (2009);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 xml:space="preserve">Концепция COSO «Интегрированная концепция внутреннего контроля» (2013 г.); 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Концепция COSO «Управление рисками организаций. Интегрированная модель» (2004 г.);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Международные основы профессиональной практики внутренних аудиторов, принятые международным Институтом внутренних аудиторов (включая Международные профессиональные стандарты внутреннего аудита).</w:t>
      </w:r>
    </w:p>
    <w:p w:rsidR="002E645E" w:rsidRPr="002A3C38" w:rsidRDefault="002E645E" w:rsidP="002E645E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A3C38">
        <w:rPr>
          <w:rFonts w:ascii="Times New Roman" w:hAnsi="Times New Roman"/>
          <w:color w:val="000000"/>
          <w:sz w:val="28"/>
          <w:szCs w:val="28"/>
          <w:lang w:bidi="ru-RU"/>
        </w:rPr>
        <w:t>Политика является основой для разработки внутренних методологических и распорядительных документов, регламентирующих процесс организации системы внутреннего контроля и детально описывающих методики и инструменты в области внутреннего контроля.</w:t>
      </w:r>
    </w:p>
    <w:p w:rsidR="002E645E" w:rsidRPr="00F23FA4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645E" w:rsidRPr="0096283E" w:rsidRDefault="002E645E" w:rsidP="002E645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color w:val="auto"/>
        </w:rPr>
      </w:pPr>
      <w:bookmarkStart w:id="1" w:name="_Toc433137999"/>
      <w:r w:rsidRPr="0096283E">
        <w:rPr>
          <w:rFonts w:ascii="Times New Roman" w:hAnsi="Times New Roman" w:cs="Times New Roman"/>
          <w:color w:val="auto"/>
        </w:rPr>
        <w:t>Определение, цели и задачи системы внутреннего контроля</w:t>
      </w:r>
      <w:bookmarkEnd w:id="1"/>
    </w:p>
    <w:p w:rsidR="002E645E" w:rsidRPr="002A3C38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A3C38">
        <w:rPr>
          <w:rFonts w:ascii="Times New Roman" w:hAnsi="Times New Roman"/>
          <w:bCs/>
          <w:iCs/>
          <w:sz w:val="28"/>
          <w:szCs w:val="28"/>
        </w:rPr>
        <w:t>Система внутреннего контроля – совокупность организационных мер, методик и процедур, создаваемых и используемых для эффективного осуществления внутреннего контроля.</w:t>
      </w:r>
    </w:p>
    <w:p w:rsidR="002E645E" w:rsidRPr="0096283E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Внутренний контроль</w:t>
      </w:r>
      <w:r w:rsidRPr="002A3C38">
        <w:rPr>
          <w:rFonts w:ascii="Times New Roman" w:hAnsi="Times New Roman"/>
          <w:i/>
          <w:sz w:val="28"/>
          <w:szCs w:val="28"/>
        </w:rPr>
        <w:t xml:space="preserve"> </w:t>
      </w:r>
      <w:r w:rsidRPr="002A3C38">
        <w:rPr>
          <w:rFonts w:ascii="Times New Roman" w:hAnsi="Times New Roman"/>
          <w:sz w:val="28"/>
          <w:szCs w:val="28"/>
        </w:rPr>
        <w:t xml:space="preserve">– процесс, осуществляемый Советом директоров Общества, Ревизионной комиссией Общества, </w:t>
      </w:r>
      <w:r w:rsidRPr="0096283E">
        <w:rPr>
          <w:rFonts w:ascii="Times New Roman" w:hAnsi="Times New Roman"/>
          <w:sz w:val="28"/>
          <w:szCs w:val="28"/>
        </w:rPr>
        <w:t>коллегиальным</w:t>
      </w:r>
      <w:r w:rsidRPr="002A3C38">
        <w:rPr>
          <w:rFonts w:ascii="Times New Roman" w:hAnsi="Times New Roman"/>
          <w:sz w:val="28"/>
          <w:szCs w:val="28"/>
        </w:rPr>
        <w:t xml:space="preserve"> и </w:t>
      </w:r>
      <w:r w:rsidRPr="0096283E">
        <w:rPr>
          <w:rFonts w:ascii="Times New Roman" w:hAnsi="Times New Roman"/>
          <w:sz w:val="28"/>
          <w:szCs w:val="28"/>
        </w:rPr>
        <w:t>единоличным исполнительными органами Общества</w:t>
      </w:r>
      <w:r w:rsidRPr="002A3C38">
        <w:rPr>
          <w:rFonts w:ascii="Times New Roman" w:hAnsi="Times New Roman"/>
          <w:sz w:val="28"/>
          <w:szCs w:val="28"/>
        </w:rPr>
        <w:t>, руководителями и работниками на всех уровнях управления Общества, направленный на обеспечение разумных гарантий достижения целей</w:t>
      </w:r>
      <w:r w:rsidRPr="002A3C38">
        <w:rPr>
          <w:sz w:val="28"/>
          <w:szCs w:val="28"/>
        </w:rPr>
        <w:t xml:space="preserve"> </w:t>
      </w:r>
      <w:r w:rsidRPr="002A3C38">
        <w:rPr>
          <w:rFonts w:ascii="Times New Roman" w:hAnsi="Times New Roman"/>
          <w:sz w:val="28"/>
          <w:szCs w:val="28"/>
        </w:rPr>
        <w:t>Общества.</w:t>
      </w:r>
    </w:p>
    <w:p w:rsidR="002E645E" w:rsidRPr="0096283E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 xml:space="preserve">Внутренний контроль является непрерывным и цикличным процессом в составе общей системы управления Обществом. </w:t>
      </w:r>
    </w:p>
    <w:p w:rsidR="002E645E" w:rsidRPr="002A3C38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 xml:space="preserve">Система внутреннего контроля </w:t>
      </w:r>
      <w:r w:rsidRPr="002A3C38">
        <w:rPr>
          <w:rFonts w:ascii="Times New Roman" w:hAnsi="Times New Roman"/>
          <w:sz w:val="28"/>
          <w:szCs w:val="28"/>
          <w:lang w:eastAsia="ru-RU"/>
        </w:rPr>
        <w:t>охватывает все направления деятельности Общества, контрольные процедуры должны выполняться постоянно во всех процессах (направлениях деятельности) Общества на всех уровнях управления.</w:t>
      </w:r>
    </w:p>
    <w:p w:rsidR="002E645E" w:rsidRPr="002A3C38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A3C38">
        <w:rPr>
          <w:rFonts w:ascii="Times New Roman" w:hAnsi="Times New Roman"/>
          <w:bCs/>
          <w:iCs/>
          <w:sz w:val="28"/>
          <w:szCs w:val="28"/>
        </w:rPr>
        <w:t xml:space="preserve">Цели </w:t>
      </w:r>
      <w:r w:rsidRPr="002A3C38">
        <w:rPr>
          <w:rFonts w:ascii="Times New Roman" w:hAnsi="Times New Roman"/>
          <w:sz w:val="28"/>
          <w:szCs w:val="28"/>
        </w:rPr>
        <w:t>системы</w:t>
      </w:r>
      <w:r w:rsidRPr="002A3C38">
        <w:rPr>
          <w:rFonts w:ascii="Times New Roman" w:hAnsi="Times New Roman"/>
          <w:bCs/>
          <w:iCs/>
          <w:sz w:val="28"/>
          <w:szCs w:val="28"/>
        </w:rPr>
        <w:t xml:space="preserve"> внутреннего контроля</w:t>
      </w:r>
    </w:p>
    <w:p w:rsidR="002E645E" w:rsidRPr="002A3C38" w:rsidRDefault="002E645E" w:rsidP="002E64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bCs/>
          <w:iCs/>
          <w:sz w:val="28"/>
          <w:szCs w:val="28"/>
        </w:rPr>
        <w:t xml:space="preserve">Целью </w:t>
      </w:r>
      <w:r w:rsidRPr="002A3C38">
        <w:rPr>
          <w:rFonts w:ascii="Times New Roman" w:hAnsi="Times New Roman"/>
          <w:sz w:val="28"/>
          <w:szCs w:val="28"/>
        </w:rPr>
        <w:t>системы</w:t>
      </w:r>
      <w:r w:rsidRPr="002A3C38">
        <w:rPr>
          <w:rFonts w:ascii="Times New Roman" w:hAnsi="Times New Roman"/>
          <w:bCs/>
          <w:iCs/>
          <w:sz w:val="28"/>
          <w:szCs w:val="28"/>
        </w:rPr>
        <w:t xml:space="preserve"> внутреннего контроля в Обществе является обеспечение разумной уверенности в достижении поставленных перед Обществом целей:</w:t>
      </w:r>
      <w:r w:rsidRPr="002A3C38">
        <w:rPr>
          <w:rFonts w:ascii="Times New Roman" w:hAnsi="Times New Roman"/>
          <w:sz w:val="28"/>
          <w:szCs w:val="28"/>
        </w:rPr>
        <w:t xml:space="preserve"> 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>обеспечения эффективности и результативности деятельности Общества, сохранности активов Общества;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lastRenderedPageBreak/>
        <w:t>соблюдения применимых к Обществу требований законодательства и локальных нормативных актов Общества, в том числе при совершении фактов хозяйственной деятельности и ведении бухгалтерского учета;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>обеспечения достоверности и своевременности бухгалтерской (финансовой) и иной отчетности.</w:t>
      </w:r>
    </w:p>
    <w:p w:rsidR="002E645E" w:rsidRPr="0096283E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Стратегические цели не являются частью внутреннего контроля. Постановка стратегии является необходимым условием для осуществления внутреннего контроля.</w:t>
      </w:r>
      <w:r w:rsidRPr="0096283E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</w:p>
    <w:p w:rsidR="002E645E" w:rsidRPr="002A3C38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Система внутреннего контроля должна обеспечивать объективное, справедливое и ясное представление о текущем состоянии Общества, целостность и прозрачность отчетности Общества.</w:t>
      </w:r>
    </w:p>
    <w:p w:rsidR="002E645E" w:rsidRPr="002A3C38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>Задачи системы</w:t>
      </w:r>
      <w:r w:rsidRPr="002A3C38">
        <w:rPr>
          <w:rFonts w:ascii="Times New Roman" w:hAnsi="Times New Roman"/>
          <w:bCs/>
          <w:iCs/>
          <w:sz w:val="28"/>
          <w:szCs w:val="28"/>
        </w:rPr>
        <w:t xml:space="preserve"> внутреннего контроля</w:t>
      </w:r>
    </w:p>
    <w:p w:rsidR="002E645E" w:rsidRPr="002A3C38" w:rsidRDefault="002E645E" w:rsidP="002E645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A3C38">
        <w:rPr>
          <w:rFonts w:ascii="Times New Roman" w:hAnsi="Times New Roman"/>
          <w:bCs/>
          <w:iCs/>
          <w:sz w:val="28"/>
          <w:szCs w:val="28"/>
        </w:rPr>
        <w:t>Задачи системы внутреннего контроля:</w:t>
      </w:r>
    </w:p>
    <w:p w:rsidR="002E645E" w:rsidRPr="008D5386" w:rsidRDefault="002E645E" w:rsidP="002E645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386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390">
        <w:rPr>
          <w:rFonts w:ascii="Times New Roman" w:hAnsi="Times New Roman"/>
          <w:sz w:val="28"/>
          <w:szCs w:val="28"/>
        </w:rPr>
        <w:t xml:space="preserve">эффективного внутреннего контроля бизнес-процессов для достижения максимального эффекта всех направлений деятельности Общества </w:t>
      </w:r>
      <w:r>
        <w:rPr>
          <w:rFonts w:ascii="Times New Roman" w:hAnsi="Times New Roman"/>
          <w:sz w:val="28"/>
          <w:szCs w:val="28"/>
        </w:rPr>
        <w:t>-</w:t>
      </w:r>
      <w:r w:rsidRPr="005A6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A6390">
        <w:rPr>
          <w:rFonts w:ascii="Times New Roman" w:hAnsi="Times New Roman"/>
          <w:sz w:val="28"/>
          <w:szCs w:val="28"/>
        </w:rPr>
        <w:t xml:space="preserve">онтрольные процедуры, осуществляемые на уровне бизнес-процессов, способствуют своевременному и эффективному выявлению отклонений и нарушений и повышают эффективность операционной среды </w:t>
      </w:r>
      <w:r>
        <w:rPr>
          <w:rFonts w:ascii="Times New Roman" w:hAnsi="Times New Roman"/>
          <w:sz w:val="28"/>
          <w:szCs w:val="28"/>
        </w:rPr>
        <w:br/>
      </w:r>
      <w:r w:rsidRPr="005A6390">
        <w:rPr>
          <w:rFonts w:ascii="Times New Roman" w:hAnsi="Times New Roman"/>
          <w:sz w:val="28"/>
          <w:szCs w:val="28"/>
        </w:rPr>
        <w:t>и надежность финансовой отчетности.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>обеспечение сохранности окружающей среды и безопасности персонала и третьих лиц при осуществлении Обществом своей деятельности;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>обеспечение выполнения финансово-хозяйственных планов Общества наиболее эффективным и экономичным образом (путем построения эффективных процессов (направлений дея</w:t>
      </w:r>
      <w:r>
        <w:rPr>
          <w:rFonts w:ascii="Times New Roman" w:hAnsi="Times New Roman"/>
          <w:sz w:val="28"/>
          <w:szCs w:val="28"/>
        </w:rPr>
        <w:t>тельности)</w:t>
      </w:r>
      <w:r w:rsidRPr="002A3C38">
        <w:rPr>
          <w:rFonts w:ascii="Times New Roman" w:hAnsi="Times New Roman"/>
          <w:sz w:val="28"/>
          <w:szCs w:val="28"/>
        </w:rPr>
        <w:t>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>обеспечение разработки и внедрения эффективных контрольных процедур, позволяющих снизить риски, связанные с деятельностью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C38">
        <w:rPr>
          <w:rFonts w:ascii="Times New Roman" w:hAnsi="Times New Roman"/>
          <w:bCs/>
          <w:sz w:val="28"/>
          <w:szCs w:val="28"/>
        </w:rPr>
        <w:t>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 xml:space="preserve">обеспечение эффективного предупреждения, выявления </w:t>
      </w:r>
      <w:r w:rsidRPr="002A3C38">
        <w:rPr>
          <w:rFonts w:ascii="Times New Roman" w:hAnsi="Times New Roman"/>
          <w:sz w:val="28"/>
          <w:szCs w:val="28"/>
        </w:rPr>
        <w:br/>
        <w:t>и устранения нарушений при осуществлении Обществом своей деятельности и проведении финансово-хозяйственных операций;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 xml:space="preserve">обеспечение сохранности активов Общества, обеспечение эффективного использования ресурсов Общества, обеспечение защиты интересов Общества, </w:t>
      </w:r>
      <w:r w:rsidRPr="002A3C38">
        <w:rPr>
          <w:rFonts w:ascii="Times New Roman" w:hAnsi="Times New Roman"/>
          <w:color w:val="000000"/>
          <w:sz w:val="28"/>
          <w:szCs w:val="28"/>
          <w:lang w:bidi="ru-RU"/>
        </w:rPr>
        <w:t>противодействие недобросовестным действиям работников Общества и третьих лиц</w:t>
      </w:r>
      <w:r w:rsidRPr="002A3C38">
        <w:rPr>
          <w:rFonts w:ascii="Times New Roman" w:hAnsi="Times New Roman"/>
          <w:sz w:val="28"/>
          <w:szCs w:val="28"/>
        </w:rPr>
        <w:t>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eastAsiaTheme="minorEastAsia" w:hAnsi="Times New Roman"/>
          <w:bCs/>
          <w:sz w:val="28"/>
          <w:szCs w:val="28"/>
        </w:rPr>
        <w:t>обеспечение предотвращения или выявления отклонений от установленных правил и процедур, а также искажений данных бухгалтерского учета, бухгалтерской (финансовой) и иной отчетности;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>обеспечение соблюдения требований законодательства, применимого к деятельности Общества, соблюдения внутренних политик, регламентов и процедур Общества;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>обеспечение достоверности, полноты, надежности и своевременности формирования, доведения / представления информации и всех видов отчетности Общества, установленных применимым законодательством и нормативными документами Общества.</w:t>
      </w:r>
    </w:p>
    <w:p w:rsidR="002E645E" w:rsidRPr="002A3C38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 xml:space="preserve">Цели и задачи системы внутреннего контроля  могут изменяться по мере развития и совершенствования процесса внутреннего контроля. Пересмотр </w:t>
      </w:r>
      <w:r w:rsidRPr="002A3C38">
        <w:rPr>
          <w:rFonts w:ascii="Times New Roman" w:hAnsi="Times New Roman"/>
          <w:sz w:val="28"/>
          <w:szCs w:val="28"/>
        </w:rPr>
        <w:lastRenderedPageBreak/>
        <w:t>целей и задач системы внутреннего контроля на предмет их актуальности и соответствия текущему уровню развития осуществляется с периодичностью не реже 1 раза в 5 лет.</w:t>
      </w:r>
    </w:p>
    <w:p w:rsidR="002E645E" w:rsidRPr="002A3C38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A3C38">
        <w:rPr>
          <w:rFonts w:ascii="Times New Roman" w:hAnsi="Times New Roman"/>
          <w:bCs/>
          <w:sz w:val="28"/>
          <w:szCs w:val="28"/>
        </w:rPr>
        <w:t>Субъектами системы внутреннего контроля являются участники процесса внутреннего контроля, состав и функции которых раскрыты в разделе 4 настоящей Политики.</w:t>
      </w:r>
    </w:p>
    <w:p w:rsidR="002E645E" w:rsidRPr="002A3C38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A3C38">
        <w:rPr>
          <w:rFonts w:ascii="Times New Roman" w:hAnsi="Times New Roman"/>
          <w:bCs/>
          <w:sz w:val="28"/>
          <w:szCs w:val="28"/>
        </w:rPr>
        <w:t>Объектами внутреннего контроля являются производственная, финансово-хозяйственная и иная деятельность Общества, активы, обязательства, бухгалтерская и иная отчетность.</w:t>
      </w:r>
    </w:p>
    <w:p w:rsidR="002E645E" w:rsidRPr="002A3C38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>На деятельность Общества в области внутреннего контроля и эффективность достижения целей СВК влияют следующие ограничения: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 xml:space="preserve">Ограничения внешней среды. Внутренний контроль действует на различных уровнях и направлен на достижение различных целей. Некоторые события и условия, оказывающие значительное воздействие на достижение целей, находятся вне контроля Общества. 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C38">
        <w:rPr>
          <w:rFonts w:ascii="Times New Roman" w:hAnsi="Times New Roman"/>
          <w:sz w:val="28"/>
          <w:szCs w:val="28"/>
        </w:rPr>
        <w:t>Ограничения внутренней среды, включая эффективность корпоративного управления, степень адекватности целей, определенных в качестве исходных условий для осуществления внутреннего контроля, субъективность суждений при принятии решений в отношении выбора мер контроля, действие человеческого фактора, ограничение ресурсов и связанная с этим необходимость учитывать затраты на внутренний контроль и выгоды от разработки действий в рамках любого из компонентов внутреннего контроля.</w:t>
      </w:r>
    </w:p>
    <w:p w:rsidR="002E645E" w:rsidRPr="0096283E" w:rsidRDefault="002E645E" w:rsidP="002E645E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45E" w:rsidRPr="002A3C38" w:rsidRDefault="002E645E" w:rsidP="002E645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2" w:name="_Toc433138000"/>
      <w:r w:rsidRPr="002A3C38">
        <w:rPr>
          <w:rFonts w:ascii="Times New Roman" w:hAnsi="Times New Roman" w:cs="Times New Roman"/>
          <w:color w:val="auto"/>
        </w:rPr>
        <w:t>Компоненты и принципы внутреннего контроля</w:t>
      </w:r>
      <w:bookmarkEnd w:id="2"/>
    </w:p>
    <w:p w:rsidR="002E645E" w:rsidRPr="002A3C38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38">
        <w:rPr>
          <w:rFonts w:ascii="Times New Roman" w:hAnsi="Times New Roman"/>
          <w:sz w:val="28"/>
          <w:szCs w:val="28"/>
          <w:lang w:eastAsia="ru-RU"/>
        </w:rPr>
        <w:t>Основными компонентами (элементами) внутреннего контроля являются: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38">
        <w:rPr>
          <w:rFonts w:ascii="Times New Roman" w:hAnsi="Times New Roman"/>
          <w:sz w:val="28"/>
          <w:szCs w:val="28"/>
          <w:lang w:eastAsia="ru-RU"/>
        </w:rPr>
        <w:t>Контрольная среда – совокупность принципов и стандартов деятельности Общества, которые определяют общее понимание внутреннего контроля и требования к внутреннему контролю на уровне Общества в целом и служат основой для осуществления внутреннего контроля.</w:t>
      </w:r>
    </w:p>
    <w:p w:rsidR="002E645E" w:rsidRPr="004805CC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5CC">
        <w:rPr>
          <w:rFonts w:ascii="Times New Roman" w:hAnsi="Times New Roman"/>
          <w:sz w:val="28"/>
          <w:szCs w:val="28"/>
          <w:lang w:eastAsia="ru-RU"/>
        </w:rPr>
        <w:t xml:space="preserve">Оценка рисков – </w:t>
      </w:r>
      <w:r w:rsidRPr="004805CC">
        <w:rPr>
          <w:rFonts w:ascii="Times New Roman" w:hAnsi="Times New Roman"/>
          <w:sz w:val="28"/>
          <w:szCs w:val="28"/>
        </w:rPr>
        <w:t>процесс выявления и анализа рисков.</w:t>
      </w:r>
    </w:p>
    <w:p w:rsidR="002E645E" w:rsidRPr="002A3C38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38">
        <w:rPr>
          <w:rFonts w:ascii="Times New Roman" w:hAnsi="Times New Roman"/>
          <w:sz w:val="28"/>
          <w:szCs w:val="28"/>
          <w:lang w:eastAsia="ru-RU"/>
        </w:rPr>
        <w:t>Мероприятия контроля (процедуры внутреннего контроля, контрольные процедуры) –</w:t>
      </w:r>
      <w:r w:rsidRPr="002A3C38">
        <w:rPr>
          <w:rFonts w:ascii="Times New Roman" w:hAnsi="Times New Roman"/>
          <w:sz w:val="28"/>
          <w:szCs w:val="28"/>
        </w:rPr>
        <w:t xml:space="preserve"> действия и мероприятия, направленные на </w:t>
      </w:r>
      <w:r w:rsidRPr="002A3C38">
        <w:rPr>
          <w:rFonts w:ascii="Times New Roman" w:hAnsi="Times New Roman"/>
          <w:bCs/>
          <w:sz w:val="28"/>
          <w:szCs w:val="28"/>
        </w:rPr>
        <w:t>снижения рисков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2A3C38">
        <w:rPr>
          <w:rFonts w:ascii="Times New Roman" w:hAnsi="Times New Roman"/>
          <w:bCs/>
          <w:sz w:val="28"/>
          <w:szCs w:val="28"/>
        </w:rPr>
        <w:t xml:space="preserve"> </w:t>
      </w:r>
      <w:r w:rsidRPr="002A3C38">
        <w:rPr>
          <w:rFonts w:ascii="Times New Roman" w:hAnsi="Times New Roman"/>
          <w:sz w:val="28"/>
          <w:szCs w:val="28"/>
        </w:rPr>
        <w:t xml:space="preserve">а также на предотвращение и выявление отклонений, ошибок и злоупотреблений, разработанные и установленные таким образом, чтобы обеспечивать разумную гарантию того, что реагирование на возникающий риск происходит эффективно и своевременно. </w:t>
      </w:r>
      <w:r w:rsidRPr="002A3C38">
        <w:rPr>
          <w:rFonts w:ascii="Times New Roman" w:hAnsi="Times New Roman"/>
          <w:sz w:val="28"/>
          <w:szCs w:val="28"/>
          <w:lang w:eastAsia="ru-RU"/>
        </w:rPr>
        <w:t xml:space="preserve">Контрольные процедуры организуются преимущественно с учетом возможности превентивного выявления рисков или нарушений и осуществляются с учетом их целесообразности и экономической эффективности. </w:t>
      </w:r>
    </w:p>
    <w:p w:rsidR="002E645E" w:rsidRPr="00033F1F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</w:rPr>
        <w:t xml:space="preserve">Информация и коммуникации – системы информации и коммуникации помогают осуществлять поиск, сбор и обмен информацией в объеме, формате и сроки, позволяющие руководству и другим работникам выполнять свои обязанности. Достоверная информация доводится до сведения работников Общества и всех заинтересованных сторон своевременно, в необходимом </w:t>
      </w:r>
      <w:r w:rsidRPr="00033F1F">
        <w:rPr>
          <w:rFonts w:ascii="Times New Roman" w:hAnsi="Times New Roman"/>
          <w:sz w:val="28"/>
          <w:szCs w:val="28"/>
        </w:rPr>
        <w:lastRenderedPageBreak/>
        <w:t>объеме и в понятном для восприятия формате. Коммуникация представляет собой распространение информации, необходимой для принятия управленческих решений и осуществления внутреннего контроля. Коммуникации осуществляются как внутри, так и вне Общества.</w:t>
      </w:r>
    </w:p>
    <w:p w:rsidR="002E645E" w:rsidRPr="00033F1F" w:rsidRDefault="002E645E" w:rsidP="002E645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Мониторинг – постоянная проверка, надзор, критическое наблюдение, обследование и определение состояния контрольных процедур, отдельных компонентов (элементов) внутреннего контроля и системы внутреннего контроля с целью выявить изменения относительно требуемого или ожидаемого уровня.</w:t>
      </w:r>
    </w:p>
    <w:p w:rsidR="002E645E" w:rsidRPr="00033F1F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033F1F">
        <w:rPr>
          <w:rFonts w:ascii="Times New Roman" w:eastAsiaTheme="minorEastAsia" w:hAnsi="Times New Roman"/>
          <w:bCs/>
          <w:sz w:val="28"/>
          <w:szCs w:val="28"/>
        </w:rPr>
        <w:t>Необходимо, чтобы все компоненты (элементы) функционировали совместно интегрированным образом. Совместное функционирование означает, что все пять компонентов взаимозависимы и совместно снижают до приемлемого уровня риски недостижения конкретной цели.</w:t>
      </w:r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Основополагающими понятиями, связанными с компонентами (элементами) внутреннего контроля, являются принципы внутреннего контроля, применимые к целям Общества, разумную уверенность в достижении которых призвана обеспечивать СВК.</w:t>
      </w:r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Принципы внутреннего контроля: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действует добросовестно и придерживается этических ценностей.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Совет директоров Общества независим от менеджмента и осуществляет контроль за развитием и функционированием системы внутреннего контроля.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Совет директоров определяет организационную структуру Общества, в том числе линии подчиненности, а Единоличный исполнительный орган распределяет соответствующие полномочия, обязанности и ответственность в процессе достижения целей.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стремится к привлечению, развитию и удержанию компетентных работников в соответствии с поставленными целями.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устанавливает ответственность органов управления и работников за выполнение ими своих обязанностей в сфере внутреннего контроля в процессе достижения целей.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определяет четкие цели, что позволяет идентифицировать и оценить риски, препятствующие их достижению.</w:t>
      </w:r>
    </w:p>
    <w:p w:rsidR="002E645E" w:rsidRPr="00831C43" w:rsidRDefault="002E645E" w:rsidP="002E645E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43">
        <w:rPr>
          <w:rFonts w:ascii="Times New Roman" w:hAnsi="Times New Roman"/>
          <w:sz w:val="28"/>
          <w:szCs w:val="28"/>
        </w:rPr>
        <w:t>Общество идентифицирует риски, препятствующие достижению полного спектра своих целей, осуществляет анализ и оценку рисков для принятия решения о необходимости воздействия на риск, установления приоритета воздейс</w:t>
      </w:r>
      <w:r w:rsidRPr="00C07B59">
        <w:rPr>
          <w:rFonts w:ascii="Times New Roman" w:hAnsi="Times New Roman"/>
          <w:sz w:val="28"/>
          <w:szCs w:val="28"/>
        </w:rPr>
        <w:t>твия</w:t>
      </w:r>
      <w:r w:rsidRPr="00831C43">
        <w:rPr>
          <w:rFonts w:ascii="Times New Roman" w:hAnsi="Times New Roman"/>
          <w:sz w:val="28"/>
          <w:szCs w:val="28"/>
        </w:rPr>
        <w:t xml:space="preserve"> на риск, а также принятия решения о методах реагирования на риск.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учитывает возможность мошенничества при оценке рисков, препятствующих достижению поставленных целей.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определяет и оценивает изменения, которые могут оказать значительное воздействие на систему внутреннего контроля.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lastRenderedPageBreak/>
        <w:t>Общество выбирает и разрабатывает контрольные процедуры, которые позволяют снизить до приемлемого уровня риски, препятствующие достижению целей.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выбирает и разрабатывает общие процедуры контроля над корпоративными и технологическими автоматизированными системами для достижения поставленных целей.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реализует контрольные процедуры посредством разработки нормативных документов, которые определяют ожидаемые результаты, и процедур, посредством которых реализуются требования нормативных документов.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получает или формирует и использует значимую и качественную информацию для поддержания функционирования внутреннего контроля.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В Обществе осуществляется внутренний обмен информацией, включая информацию о целях и обязанностях в области внутреннего контроля, которая необходима для его функционирования.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осуществляет обмен информацией с внешними сторонами по вопросам, оказывающим влияние на функционирование внутреннего контроля.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организует и проводит непрерывные и/или периодические оценки компонентов (элементов) внутреннего контроля с целью удостовериться, что они есть в наличии и работают.</w:t>
      </w:r>
    </w:p>
    <w:p w:rsidR="002E645E" w:rsidRPr="00033F1F" w:rsidRDefault="002E645E" w:rsidP="002E645E">
      <w:pPr>
        <w:pStyle w:val="a7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Общество оценивает недостатки внутреннего контроля и своевременно информирует о них стороны, ответственные за осуществление корректирующих действий, включая исполнительны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033F1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 (Генеральный директор)</w:t>
      </w:r>
      <w:r w:rsidRPr="00033F1F">
        <w:rPr>
          <w:rFonts w:ascii="Times New Roman" w:hAnsi="Times New Roman"/>
          <w:sz w:val="28"/>
          <w:szCs w:val="28"/>
        </w:rPr>
        <w:t xml:space="preserve"> и Совет директоров.</w:t>
      </w:r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 xml:space="preserve">При организации, функционировании и развитии системы внутреннего контроля Общество стремится следовать основным принципам и подходам, отраженным в Концепции COSO </w:t>
      </w:r>
      <w:r w:rsidRPr="00033F1F">
        <w:rPr>
          <w:rFonts w:ascii="Times New Roman" w:eastAsiaTheme="minorEastAsia" w:hAnsi="Times New Roman"/>
          <w:bCs/>
          <w:sz w:val="28"/>
          <w:szCs w:val="28"/>
        </w:rPr>
        <w:t>«Интегрированная концепция внутреннего контроля» (2013 г.), Рекомендациях Минфина России № ПЗ-11/2013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(письмо Минфина РФ от 26.12.2013 № 07-04-15/57289)</w:t>
      </w:r>
      <w:r w:rsidRPr="00033F1F">
        <w:rPr>
          <w:rFonts w:ascii="Times New Roman" w:hAnsi="Times New Roman"/>
          <w:sz w:val="28"/>
          <w:szCs w:val="28"/>
          <w:lang w:eastAsia="ru-RU"/>
        </w:rPr>
        <w:t>.</w:t>
      </w:r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Указанные в настоящем разделе компоненты и принципы, лежащие в основе построения и функционирования СВК, являются едиными и должны соблюдаться на всех уровнях Общества.</w:t>
      </w:r>
    </w:p>
    <w:p w:rsidR="002E645E" w:rsidRPr="0096283E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45E" w:rsidRPr="00033F1F" w:rsidRDefault="002E645E" w:rsidP="002E645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" w:name="_Toc433138001"/>
      <w:r w:rsidRPr="00033F1F">
        <w:rPr>
          <w:rFonts w:ascii="Times New Roman" w:hAnsi="Times New Roman" w:cs="Times New Roman"/>
          <w:color w:val="auto"/>
        </w:rPr>
        <w:t>Участники процесса внутреннего контроля и их функции</w:t>
      </w:r>
      <w:bookmarkEnd w:id="3"/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Участниками процесса внутреннего контроля являются: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Ревизионная комиссия Общества;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Совет директоров Общества;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491">
        <w:rPr>
          <w:rFonts w:ascii="Times New Roman" w:hAnsi="Times New Roman"/>
          <w:sz w:val="28"/>
          <w:szCs w:val="28"/>
        </w:rPr>
        <w:t>Генеральный директор Обществ</w:t>
      </w:r>
      <w:r w:rsidRPr="00033F1F">
        <w:rPr>
          <w:rFonts w:ascii="Times New Roman" w:hAnsi="Times New Roman"/>
          <w:sz w:val="28"/>
          <w:szCs w:val="28"/>
        </w:rPr>
        <w:t>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lastRenderedPageBreak/>
        <w:t>коллегиальные рабочие органы, создаваемые Единоличным исполнительным органом Общества для выполнения конкретных функций (комиссии, рабочие группы и т.п.);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руководители блоков и структурных подразделений Общества;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работники структурных подразделений Общества, выполняющие контрольные процедуры в силу своих должностных обязанностей;</w:t>
      </w:r>
    </w:p>
    <w:p w:rsidR="002E645E" w:rsidRPr="0096283E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83E">
        <w:rPr>
          <w:rFonts w:ascii="Times New Roman" w:hAnsi="Times New Roman"/>
          <w:sz w:val="28"/>
          <w:szCs w:val="28"/>
        </w:rPr>
        <w:t>подразделение внутреннего контроля;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83E">
        <w:rPr>
          <w:rFonts w:ascii="Times New Roman" w:hAnsi="Times New Roman"/>
          <w:sz w:val="28"/>
          <w:szCs w:val="28"/>
        </w:rPr>
        <w:t>подразделение внутреннего аудита</w:t>
      </w:r>
      <w:r w:rsidRPr="00033F1F">
        <w:rPr>
          <w:rFonts w:ascii="Times New Roman" w:hAnsi="Times New Roman"/>
          <w:sz w:val="28"/>
          <w:szCs w:val="28"/>
        </w:rPr>
        <w:t>;</w:t>
      </w:r>
    </w:p>
    <w:p w:rsidR="002E645E" w:rsidRPr="0096283E" w:rsidRDefault="002E645E" w:rsidP="002E6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Роли участников процесса внутреннего контроля разграничены в зависимости от их участия в соответствующих этапах процесса внутреннего контроля.</w:t>
      </w:r>
    </w:p>
    <w:p w:rsidR="002E645E" w:rsidRPr="00033F1F" w:rsidRDefault="002E645E" w:rsidP="002E6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Совершенствование СВК и выполнение контрольных процедур основано на эффективном и скоординированном взаимодействии всех участников процесса внутреннего контроля на всех уровнях управления.</w:t>
      </w:r>
    </w:p>
    <w:p w:rsidR="002E645E" w:rsidRPr="00033F1F" w:rsidRDefault="002E645E" w:rsidP="002E6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При этом ответственность должна быть разграничена, каждая контрольная функция должна закрепляться за одним участником процесса внутреннего контроля.</w:t>
      </w:r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Ревизионная комиссия Общества осуществляет контроль за финансово-хозяйственной деятельностью Общества, по результатам которого осуществляет подготовку предложений / рекомендаций по совершенствованию системы внутреннего контроля, а также осуществляет независимую оценку достоверности данных, содержащихся в годовом отчете Общества и в годовой бухгалтерской отчетности Общества.</w:t>
      </w:r>
    </w:p>
    <w:p w:rsidR="002E645E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Совет директоров Общества:</w:t>
      </w:r>
    </w:p>
    <w:p w:rsidR="002E645E" w:rsidRPr="00EE4536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4536">
        <w:rPr>
          <w:sz w:val="28"/>
          <w:szCs w:val="28"/>
        </w:rPr>
        <w:t>определяет принципы и подходы к организации системы внутреннего контроля Общества, в т.ч. утверждает внутренние документы Общества, определяющие организацию и стратегию развития и совершенствования СВК</w:t>
      </w:r>
      <w:r>
        <w:rPr>
          <w:sz w:val="28"/>
          <w:szCs w:val="28"/>
        </w:rPr>
        <w:t>, утверждает П</w:t>
      </w:r>
      <w:r w:rsidRPr="00EE4536">
        <w:rPr>
          <w:sz w:val="28"/>
          <w:szCs w:val="28"/>
        </w:rPr>
        <w:t>олитик</w:t>
      </w:r>
      <w:r>
        <w:rPr>
          <w:sz w:val="28"/>
          <w:szCs w:val="28"/>
        </w:rPr>
        <w:t>у внутреннего контроля Общества</w:t>
      </w:r>
      <w:r w:rsidRPr="00EE4536">
        <w:rPr>
          <w:sz w:val="28"/>
          <w:szCs w:val="28"/>
        </w:rPr>
        <w:t>;</w:t>
      </w:r>
    </w:p>
    <w:p w:rsidR="002E645E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283E">
        <w:rPr>
          <w:sz w:val="28"/>
          <w:szCs w:val="28"/>
        </w:rPr>
        <w:t>осуществляет контроль деятельности исполнительных органов Общества по основным (приоритетным) направлениям;</w:t>
      </w:r>
    </w:p>
    <w:p w:rsidR="002E645E" w:rsidRPr="0096283E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Pr="00957029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Единоличного исполнительного органа об организации и функционировании системы внутреннего контроля Общества;</w:t>
      </w:r>
    </w:p>
    <w:p w:rsidR="002E645E" w:rsidRPr="0096283E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283E">
        <w:rPr>
          <w:rFonts w:cs="Tahoma"/>
          <w:sz w:val="28"/>
          <w:szCs w:val="28"/>
        </w:rPr>
        <w:t>ежегодно рассматривает отчеты</w:t>
      </w:r>
      <w:r w:rsidRPr="0096283E">
        <w:rPr>
          <w:sz w:val="28"/>
          <w:szCs w:val="28"/>
        </w:rPr>
        <w:t xml:space="preserve"> внутреннего аудитора об эффективности системы внутреннего контроля;</w:t>
      </w:r>
    </w:p>
    <w:p w:rsidR="002E645E" w:rsidRPr="0096283E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283E">
        <w:rPr>
          <w:sz w:val="28"/>
          <w:szCs w:val="28"/>
        </w:rPr>
        <w:t>рассматривает результаты внешней независимой оценки эффективности системы</w:t>
      </w:r>
      <w:r>
        <w:rPr>
          <w:sz w:val="28"/>
          <w:szCs w:val="28"/>
        </w:rPr>
        <w:t xml:space="preserve"> внутреннего контроля;</w:t>
      </w:r>
    </w:p>
    <w:p w:rsidR="002E645E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77C2">
        <w:rPr>
          <w:sz w:val="28"/>
          <w:szCs w:val="28"/>
        </w:rPr>
        <w:t>осуществляет контроль и организацию деятельности подразделения внутреннего аудита, в том числе утверждение плана деятельности внутреннего аудита, отчет о выполнении плана деятельности внутреннего аудита и бюджет п</w:t>
      </w:r>
      <w:r>
        <w:rPr>
          <w:sz w:val="28"/>
          <w:szCs w:val="28"/>
        </w:rPr>
        <w:t>одразделения внутреннего аудита.</w:t>
      </w:r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  <w:r w:rsidRPr="00033F1F">
        <w:rPr>
          <w:rFonts w:ascii="Times New Roman" w:hAnsi="Times New Roman"/>
          <w:sz w:val="28"/>
          <w:szCs w:val="28"/>
        </w:rPr>
        <w:t xml:space="preserve"> </w:t>
      </w:r>
      <w:r w:rsidRPr="00033F1F">
        <w:rPr>
          <w:rFonts w:ascii="Times New Roman" w:hAnsi="Times New Roman"/>
          <w:sz w:val="28"/>
          <w:szCs w:val="28"/>
          <w:lang w:eastAsia="ru-RU"/>
        </w:rPr>
        <w:t xml:space="preserve">Общества </w:t>
      </w:r>
      <w:r>
        <w:rPr>
          <w:rFonts w:ascii="Times New Roman" w:hAnsi="Times New Roman"/>
          <w:sz w:val="28"/>
          <w:szCs w:val="28"/>
          <w:lang w:eastAsia="ru-RU"/>
        </w:rPr>
        <w:t>осуществляе</w:t>
      </w:r>
      <w:r w:rsidRPr="00033F1F">
        <w:rPr>
          <w:rFonts w:ascii="Times New Roman" w:hAnsi="Times New Roman"/>
          <w:sz w:val="28"/>
          <w:szCs w:val="28"/>
          <w:lang w:eastAsia="ru-RU"/>
        </w:rPr>
        <w:t>т следующие функции в области внутреннего контроля:</w:t>
      </w:r>
    </w:p>
    <w:p w:rsidR="002E645E" w:rsidRPr="004727D6" w:rsidRDefault="002E645E" w:rsidP="002E645E">
      <w:pPr>
        <w:pStyle w:val="Default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</w:t>
      </w:r>
      <w:r w:rsidRPr="004727D6">
        <w:rPr>
          <w:sz w:val="28"/>
          <w:szCs w:val="28"/>
        </w:rPr>
        <w:t>т создание и эффективное функционирование СВК;</w:t>
      </w:r>
    </w:p>
    <w:p w:rsidR="002E645E" w:rsidRPr="004727D6" w:rsidRDefault="002E645E" w:rsidP="002E645E">
      <w:pPr>
        <w:pStyle w:val="Default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отвечае</w:t>
      </w:r>
      <w:r w:rsidRPr="004727D6">
        <w:rPr>
          <w:sz w:val="28"/>
          <w:szCs w:val="28"/>
        </w:rPr>
        <w:t>т за выполнение решений Совета директоров в области организации СВК.</w:t>
      </w:r>
    </w:p>
    <w:p w:rsidR="002E645E" w:rsidRPr="00831C43" w:rsidRDefault="002E645E" w:rsidP="002E645E">
      <w:pPr>
        <w:pStyle w:val="Default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1C43">
        <w:rPr>
          <w:sz w:val="28"/>
          <w:szCs w:val="28"/>
        </w:rPr>
        <w:t>утверждает регламентирующие и методологические документы Общества по вопросам организации и функционирования СВК, за исключением документов, утверждение которых отнесено к компетенции Совета директоров Общества;</w:t>
      </w:r>
    </w:p>
    <w:p w:rsidR="002E645E" w:rsidRPr="0096283E" w:rsidRDefault="002E645E" w:rsidP="002E645E">
      <w:pPr>
        <w:pStyle w:val="Default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283E">
        <w:rPr>
          <w:sz w:val="28"/>
          <w:szCs w:val="28"/>
        </w:rPr>
        <w:t>обеспечивает выполнение планов деятельности Общества, необходимых для решения его задач;</w:t>
      </w:r>
    </w:p>
    <w:p w:rsidR="002E645E" w:rsidRPr="00831C43" w:rsidRDefault="002E645E" w:rsidP="002E645E">
      <w:pPr>
        <w:pStyle w:val="Default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1C43">
        <w:rPr>
          <w:sz w:val="28"/>
          <w:szCs w:val="28"/>
        </w:rPr>
        <w:t>организует ведение бухгалтерского и управленческого учета, подготовку бухгалтерской (финансовой) и иной отчетности;</w:t>
      </w:r>
    </w:p>
    <w:p w:rsidR="002E645E" w:rsidRPr="00033F1F" w:rsidRDefault="002E645E" w:rsidP="002E645E">
      <w:pPr>
        <w:pStyle w:val="Default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283E">
        <w:rPr>
          <w:sz w:val="28"/>
          <w:szCs w:val="28"/>
        </w:rPr>
        <w:t>представляет на рассмотрение Совета директоров Общества отчетност</w:t>
      </w:r>
      <w:r>
        <w:rPr>
          <w:sz w:val="28"/>
          <w:szCs w:val="28"/>
        </w:rPr>
        <w:t>ь</w:t>
      </w:r>
      <w:r w:rsidRPr="0096283E">
        <w:rPr>
          <w:sz w:val="28"/>
          <w:szCs w:val="28"/>
        </w:rPr>
        <w:t xml:space="preserve"> о финансово-хозяйственной деятельности Общества</w:t>
      </w:r>
      <w:r>
        <w:rPr>
          <w:sz w:val="28"/>
          <w:szCs w:val="28"/>
        </w:rPr>
        <w:t>,</w:t>
      </w:r>
      <w:r w:rsidRPr="00D12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033F1F">
        <w:rPr>
          <w:sz w:val="28"/>
          <w:szCs w:val="28"/>
        </w:rPr>
        <w:t>организации и функционировании системы внутреннего контроля Общества.</w:t>
      </w:r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>Коллегиальные рабочие органы, создаваемые исполнительным</w:t>
      </w:r>
      <w:r>
        <w:rPr>
          <w:rFonts w:ascii="Times New Roman" w:hAnsi="Times New Roman"/>
          <w:sz w:val="28"/>
          <w:szCs w:val="28"/>
        </w:rPr>
        <w:t>и</w:t>
      </w:r>
      <w:r w:rsidRPr="00033F1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033F1F">
        <w:rPr>
          <w:rFonts w:ascii="Times New Roman" w:hAnsi="Times New Roman"/>
          <w:sz w:val="28"/>
          <w:szCs w:val="28"/>
        </w:rPr>
        <w:t xml:space="preserve"> Общества для выполнения конкретных функций (комиссии, рабочие группы и т.п.), </w:t>
      </w:r>
      <w:r w:rsidRPr="00033F1F">
        <w:rPr>
          <w:rFonts w:ascii="Times New Roman" w:hAnsi="Times New Roman"/>
          <w:sz w:val="28"/>
          <w:szCs w:val="28"/>
          <w:lang w:eastAsia="ru-RU"/>
        </w:rPr>
        <w:t xml:space="preserve">в рамках своих полномочий осуществляют контрольные процедуры и/или вырабатывают рекомендации по совершенствованию контрольных процедур, отдельных </w:t>
      </w:r>
      <w:r w:rsidRPr="00033F1F">
        <w:rPr>
          <w:rFonts w:ascii="Times New Roman" w:hAnsi="Times New Roman"/>
          <w:sz w:val="28"/>
          <w:szCs w:val="28"/>
        </w:rPr>
        <w:t>компонентов (элементов) внутреннего контроля и системы внутреннего контроля.</w:t>
      </w:r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 xml:space="preserve">Руководители блоков и структурных подразделений Общества осуществляют функции по разработке, документированию, внедрению, мониторингу и развитию системы внутреннего контроля в функциональных областях деятельности Общества, </w:t>
      </w:r>
      <w:r w:rsidRPr="00033F1F">
        <w:rPr>
          <w:rFonts w:ascii="Times New Roman" w:hAnsi="Times New Roman"/>
          <w:bCs/>
          <w:sz w:val="28"/>
          <w:szCs w:val="28"/>
          <w:lang w:eastAsia="ru-RU"/>
        </w:rPr>
        <w:t>ответственность за организацию и координацию / осуществление по которым возложена на них нормативными документами Общества / положениями о структурных подразделениях,</w:t>
      </w:r>
      <w:r w:rsidRPr="00033F1F">
        <w:rPr>
          <w:rFonts w:ascii="Times New Roman" w:hAnsi="Times New Roman"/>
          <w:sz w:val="28"/>
          <w:szCs w:val="28"/>
        </w:rPr>
        <w:t xml:space="preserve"> в т.ч.: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обеспечивают реализацию принципов внутреннего контроля;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организуют построение эффективных процессов (направлений деятельности), включая разработку</w:t>
      </w:r>
      <w:r w:rsidRPr="00033F1F">
        <w:rPr>
          <w:rFonts w:ascii="Times New Roman" w:hAnsi="Times New Roman"/>
          <w:bCs/>
          <w:sz w:val="28"/>
          <w:szCs w:val="28"/>
        </w:rPr>
        <w:t xml:space="preserve"> и внедрение с учетом выявленных рисков новых или изменение существующих контрольных процедур</w:t>
      </w:r>
      <w:r w:rsidRPr="00033F1F">
        <w:rPr>
          <w:rFonts w:ascii="Times New Roman" w:hAnsi="Times New Roman"/>
          <w:sz w:val="28"/>
          <w:szCs w:val="28"/>
          <w:lang w:eastAsia="ru-RU"/>
        </w:rPr>
        <w:t>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обеспечивают регламентацию курируемых процессов (направлений деятельности);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организуют исполнение контрольных процедур;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осуществляют оценку (мониторинг) выполнения контрольных процедур;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проводят оценку курируемых процессов (направлений деятельности) на предмет необходимости их оптимизации для повышения эффективности и соответствия изменяющимся условиям внешней и внутренней среды, организуют разработку предложений по совершенствованию контрольных процедур;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обеспечивают устранение выявленных недостатков контрольных процедур и процессов (направлений деятельности).</w:t>
      </w:r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F1F">
        <w:rPr>
          <w:rFonts w:ascii="Times New Roman" w:hAnsi="Times New Roman"/>
          <w:sz w:val="28"/>
          <w:szCs w:val="28"/>
        </w:rPr>
        <w:t xml:space="preserve">Работники структурных подразделений Общества, выполняющие контрольные процедуры в силу своих должностных обязанностей: 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исполняют контрольные процедуры;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lastRenderedPageBreak/>
        <w:t>обеспечивают своевременное информирование непосредственных руководителей о случаях, когда исполнение контрольных процедур по каким-либо причинам стало невозможным и/или требуется изменение дизайна контрольных процедур в связи с изменением внутренних и /или внешних условий функционирования Общества;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представляют на рассмотрение непосредственному руководству предложения по внедрению контрольных процедур в соответствующих областях деятельности.</w:t>
      </w:r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83E">
        <w:rPr>
          <w:rFonts w:ascii="Times New Roman" w:hAnsi="Times New Roman"/>
          <w:sz w:val="28"/>
          <w:szCs w:val="28"/>
        </w:rPr>
        <w:t>Подразделение внутреннего контроля</w:t>
      </w:r>
      <w:r w:rsidRPr="00033F1F" w:rsidDel="005C091E">
        <w:rPr>
          <w:rFonts w:ascii="Times New Roman" w:hAnsi="Times New Roman"/>
          <w:sz w:val="28"/>
          <w:szCs w:val="28"/>
        </w:rPr>
        <w:t xml:space="preserve"> </w:t>
      </w:r>
      <w:r w:rsidRPr="00033F1F">
        <w:rPr>
          <w:rFonts w:ascii="Times New Roman" w:hAnsi="Times New Roman"/>
          <w:sz w:val="28"/>
          <w:szCs w:val="28"/>
        </w:rPr>
        <w:t>осуществляет: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разработку и обеспечение внедрения основных и методологических документов по построению и совершенствованию системы внутреннего контроля;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содействие менеджменту в построении контрольной среды, выработку рекомендаций по описанию и внедрению в процессы (направления деятельности) контрольных процедур и закреплению ответственности за должностными лицами;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координацию деятельности по поддержанию и мониторингу целевого состояния системы внутреннего контроля;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подготовку информации о состоянии системы внутреннего контроля для заинтересованных сторон;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взаимодействие с государственными контрольно-надзорными органами по вопросам внутреннего контроля.</w:t>
      </w:r>
    </w:p>
    <w:p w:rsidR="002E645E" w:rsidRPr="00033F1F" w:rsidRDefault="002E645E" w:rsidP="002E645E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83E">
        <w:rPr>
          <w:rFonts w:ascii="Times New Roman" w:hAnsi="Times New Roman"/>
          <w:sz w:val="28"/>
          <w:szCs w:val="28"/>
          <w:lang w:eastAsia="ru-RU"/>
        </w:rPr>
        <w:t>П</w:t>
      </w:r>
      <w:r w:rsidRPr="0096283E">
        <w:rPr>
          <w:rFonts w:ascii="Times New Roman" w:hAnsi="Times New Roman"/>
          <w:sz w:val="28"/>
          <w:szCs w:val="28"/>
        </w:rPr>
        <w:t>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96283E">
        <w:rPr>
          <w:rFonts w:ascii="Times New Roman" w:hAnsi="Times New Roman"/>
          <w:sz w:val="28"/>
          <w:szCs w:val="28"/>
        </w:rPr>
        <w:t xml:space="preserve"> внутреннего аудита</w:t>
      </w:r>
      <w:r w:rsidRPr="00033F1F" w:rsidDel="005C091E">
        <w:rPr>
          <w:rFonts w:ascii="Times New Roman" w:hAnsi="Times New Roman"/>
          <w:sz w:val="28"/>
          <w:szCs w:val="28"/>
        </w:rPr>
        <w:t xml:space="preserve"> </w:t>
      </w:r>
      <w:r w:rsidRPr="00033F1F">
        <w:rPr>
          <w:rFonts w:ascii="Times New Roman" w:hAnsi="Times New Roman"/>
          <w:sz w:val="28"/>
          <w:szCs w:val="28"/>
        </w:rPr>
        <w:t>осуществляет: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 xml:space="preserve">разработку, по результатам проведения внутреннего аудита, рекомендаций по совершенствованию контрольных процедур, отдельных </w:t>
      </w:r>
      <w:r w:rsidRPr="00033F1F">
        <w:rPr>
          <w:rFonts w:ascii="Times New Roman" w:hAnsi="Times New Roman"/>
          <w:sz w:val="28"/>
          <w:szCs w:val="28"/>
        </w:rPr>
        <w:t>компонентов (элементов) внутреннего контроля и системы внутреннего контроля;</w:t>
      </w:r>
    </w:p>
    <w:p w:rsidR="002E645E" w:rsidRPr="00033F1F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1F">
        <w:rPr>
          <w:rFonts w:ascii="Times New Roman" w:hAnsi="Times New Roman"/>
          <w:sz w:val="28"/>
          <w:szCs w:val="28"/>
          <w:lang w:eastAsia="ru-RU"/>
        </w:rPr>
        <w:t>внутреннюю независимую оценку эффективности системы внутреннего контроля и выдачу рекомендаций по повышению эффективности и результативности системы внутреннего контроля.</w:t>
      </w:r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>Система внутреннего контроля Общества функционирует в соответствии с моделью «трех линий защиты».</w:t>
      </w:r>
    </w:p>
    <w:p w:rsidR="002E645E" w:rsidRPr="00C23FCD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>Данная модель означает осуществление внутреннего контроля в Обществе на трех уровнях:</w:t>
      </w:r>
    </w:p>
    <w:p w:rsidR="002E645E" w:rsidRPr="00C23FCD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>на уровне органов управления (единоличного исполнительного орг</w:t>
      </w:r>
      <w:r>
        <w:rPr>
          <w:rFonts w:ascii="Times New Roman" w:hAnsi="Times New Roman"/>
          <w:sz w:val="28"/>
          <w:szCs w:val="28"/>
        </w:rPr>
        <w:t>а</w:t>
      </w:r>
      <w:r w:rsidRPr="00C23FCD">
        <w:rPr>
          <w:rFonts w:ascii="Times New Roman" w:hAnsi="Times New Roman"/>
          <w:sz w:val="28"/>
          <w:szCs w:val="28"/>
        </w:rPr>
        <w:t>на), блоков и подразделений Общества, выполняющих контрольные процедуры в силу своих функций и должностных обязанностей - первая линия защиты;</w:t>
      </w:r>
    </w:p>
    <w:p w:rsidR="002E645E" w:rsidRPr="00C23FCD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>на уровне контрольных подразделений Общества - вторая линия защиты;</w:t>
      </w:r>
    </w:p>
    <w:p w:rsidR="002E645E" w:rsidRPr="00C23FCD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 xml:space="preserve">на уровне </w:t>
      </w:r>
      <w:r w:rsidRPr="0096283E">
        <w:rPr>
          <w:rFonts w:ascii="Times New Roman" w:hAnsi="Times New Roman"/>
          <w:sz w:val="28"/>
          <w:szCs w:val="28"/>
        </w:rPr>
        <w:t>подразделения внутреннего аудита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FCD">
        <w:rPr>
          <w:rFonts w:ascii="Times New Roman" w:hAnsi="Times New Roman"/>
          <w:sz w:val="28"/>
          <w:szCs w:val="28"/>
        </w:rPr>
        <w:t xml:space="preserve"> - третья линия защиты.</w:t>
      </w:r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Все участники СВК несут ответственность за надлежащие организацию и исполнение контрольных процедур в рамках своих полномочий, закрепленных в Уставе Общества, в настоящей Политике, локальных нормативных актах Общества, положениях о структурных подразделениях и должностных инструкциях.</w:t>
      </w:r>
    </w:p>
    <w:p w:rsidR="002E645E" w:rsidRPr="0096283E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45E" w:rsidRPr="0096283E" w:rsidRDefault="002E645E" w:rsidP="002E645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4" w:name="_Toc432611448"/>
      <w:bookmarkStart w:id="5" w:name="_Toc433138002"/>
      <w:r w:rsidRPr="0096283E">
        <w:rPr>
          <w:rFonts w:ascii="Times New Roman" w:hAnsi="Times New Roman" w:cs="Times New Roman"/>
          <w:color w:val="auto"/>
        </w:rPr>
        <w:t>Взаимодействие в рамках С</w:t>
      </w:r>
      <w:bookmarkEnd w:id="4"/>
      <w:r w:rsidRPr="0096283E">
        <w:rPr>
          <w:rFonts w:ascii="Times New Roman" w:hAnsi="Times New Roman" w:cs="Times New Roman"/>
          <w:color w:val="auto"/>
        </w:rPr>
        <w:t>ВК</w:t>
      </w:r>
      <w:bookmarkEnd w:id="5"/>
    </w:p>
    <w:p w:rsidR="002E645E" w:rsidRPr="0096283E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283E">
        <w:rPr>
          <w:rFonts w:ascii="Times New Roman" w:hAnsi="Times New Roman"/>
          <w:color w:val="000000"/>
          <w:sz w:val="28"/>
          <w:szCs w:val="28"/>
          <w:lang w:bidi="ru-RU"/>
        </w:rPr>
        <w:t>Взаимодействие между участниками СВК на различных уровнях иерархии (вертикальное взаимодействие в рамках СВК)</w:t>
      </w:r>
    </w:p>
    <w:p w:rsidR="002E645E" w:rsidRPr="0096283E" w:rsidRDefault="002E645E" w:rsidP="002E645E">
      <w:pPr>
        <w:pStyle w:val="a7"/>
        <w:tabs>
          <w:tab w:val="left" w:pos="1418"/>
        </w:tabs>
        <w:ind w:left="0"/>
        <w:jc w:val="both"/>
      </w:pPr>
      <w:r>
        <w:rPr>
          <w:noProof/>
          <w:lang w:eastAsia="ru-RU"/>
        </w:rPr>
        <w:drawing>
          <wp:inline distT="0" distB="0" distL="0" distR="0" wp14:anchorId="5DB81F5F" wp14:editId="7B986257">
            <wp:extent cx="5902325" cy="60445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60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5E" w:rsidRPr="0096283E" w:rsidRDefault="002E645E" w:rsidP="002E645E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E645E" w:rsidRPr="00476D70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D70">
        <w:rPr>
          <w:rFonts w:ascii="Times New Roman" w:hAnsi="Times New Roman"/>
          <w:sz w:val="28"/>
          <w:szCs w:val="28"/>
        </w:rPr>
        <w:t>Вертикальное взаимодействие в рамках СВК осуществляется с учетом норм, закрепленных в настоящей Политике и во внутренних документах, регулирующих деятельность участников СВК.</w:t>
      </w:r>
    </w:p>
    <w:p w:rsidR="002E645E" w:rsidRPr="00476D70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D70">
        <w:rPr>
          <w:rFonts w:ascii="Times New Roman" w:hAnsi="Times New Roman"/>
          <w:color w:val="000000"/>
          <w:sz w:val="28"/>
          <w:szCs w:val="28"/>
          <w:lang w:bidi="ru-RU"/>
        </w:rPr>
        <w:t>Взаимодействие между структурными подразделениями Общества в рамках СВК (горизонтальное взаимодействие в рамках СВК)</w:t>
      </w:r>
      <w:r w:rsidRPr="00476D70">
        <w:t>:</w:t>
      </w:r>
    </w:p>
    <w:p w:rsidR="002E645E" w:rsidRPr="0096283E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645E" w:rsidRPr="0096283E" w:rsidRDefault="002E645E" w:rsidP="002E645E">
      <w:pPr>
        <w:pStyle w:val="Default"/>
        <w:tabs>
          <w:tab w:val="left" w:pos="1134"/>
        </w:tabs>
        <w:ind w:firstLine="284"/>
        <w:jc w:val="both"/>
        <w:rPr>
          <w:sz w:val="28"/>
          <w:szCs w:val="28"/>
          <w:lang w:bidi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00193DA" wp14:editId="7791C990">
            <wp:extent cx="5260975" cy="2458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5E" w:rsidRPr="0096283E" w:rsidRDefault="002E645E" w:rsidP="002E645E">
      <w:pPr>
        <w:pStyle w:val="a7"/>
        <w:tabs>
          <w:tab w:val="left" w:pos="1418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2E645E" w:rsidRPr="00476D70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D70">
        <w:rPr>
          <w:rFonts w:ascii="Times New Roman" w:hAnsi="Times New Roman"/>
          <w:sz w:val="28"/>
          <w:szCs w:val="28"/>
        </w:rPr>
        <w:t>Горизонтальное взаимодействие в рамках СВК осуществляется с учетом норм, закрепленных в настоящей Политике и во внутренних документах Общества, регламентирующих порядок взаимодействия структурных подразделений Общества в процессе внутреннего контроля.</w:t>
      </w:r>
    </w:p>
    <w:p w:rsidR="002E645E" w:rsidRPr="00476D70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D70">
        <w:rPr>
          <w:rFonts w:ascii="Times New Roman" w:hAnsi="Times New Roman"/>
          <w:color w:val="000000"/>
          <w:sz w:val="28"/>
          <w:szCs w:val="28"/>
          <w:lang w:bidi="ru-RU"/>
        </w:rPr>
        <w:t xml:space="preserve">Взаимодействие с внешними заинтересованными сторонами по вопросам </w:t>
      </w:r>
      <w:r w:rsidRPr="00476D70">
        <w:rPr>
          <w:rFonts w:ascii="Times New Roman" w:hAnsi="Times New Roman"/>
          <w:sz w:val="28"/>
          <w:szCs w:val="28"/>
        </w:rPr>
        <w:t>внутреннего контроля</w:t>
      </w:r>
    </w:p>
    <w:p w:rsidR="002E645E" w:rsidRPr="00476D70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D70">
        <w:rPr>
          <w:rFonts w:ascii="Times New Roman" w:hAnsi="Times New Roman"/>
          <w:sz w:val="28"/>
          <w:szCs w:val="28"/>
        </w:rPr>
        <w:t>Общество взаимодействует с внешними органами контроля (надзора), внешними аудиторами, а также с иными внешними заинтересованными сторонами по вопросам внутреннего контроля в порядке, предусмотренном законодательством Российской Федерации и соответствующими нормативными документами Общества.</w:t>
      </w:r>
    </w:p>
    <w:p w:rsidR="002E645E" w:rsidRPr="00476D70" w:rsidRDefault="002E645E" w:rsidP="002E6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45E" w:rsidRPr="00476D70" w:rsidRDefault="002E645E" w:rsidP="002E645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" w:name="_Toc433138003"/>
      <w:r w:rsidRPr="00476D70">
        <w:rPr>
          <w:rFonts w:ascii="Times New Roman" w:hAnsi="Times New Roman" w:cs="Times New Roman"/>
          <w:color w:val="auto"/>
        </w:rPr>
        <w:t>Основные этапы процесса внутреннего контроля</w:t>
      </w:r>
      <w:bookmarkEnd w:id="6"/>
    </w:p>
    <w:p w:rsidR="002E645E" w:rsidRPr="00476D70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D70">
        <w:rPr>
          <w:rFonts w:ascii="Times New Roman" w:hAnsi="Times New Roman"/>
          <w:sz w:val="28"/>
          <w:szCs w:val="28"/>
          <w:lang w:eastAsia="ru-RU"/>
        </w:rPr>
        <w:t>Внутренний контроль является непрерывным и цикличным процессом в составе общей системы управления Обществом, включающим следующие основные этапы:</w:t>
      </w:r>
    </w:p>
    <w:p w:rsidR="002E645E" w:rsidRPr="00476D70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D70">
        <w:rPr>
          <w:rFonts w:ascii="Times New Roman" w:hAnsi="Times New Roman"/>
          <w:sz w:val="28"/>
          <w:szCs w:val="28"/>
          <w:lang w:eastAsia="ru-RU"/>
        </w:rPr>
        <w:t>Построение контрольной среды процессов (направлений деятельности), разработка и внедрение контрольных процедур</w:t>
      </w:r>
    </w:p>
    <w:p w:rsidR="002E645E" w:rsidRPr="00476D70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D70">
        <w:rPr>
          <w:rFonts w:ascii="Times New Roman" w:hAnsi="Times New Roman"/>
          <w:sz w:val="28"/>
          <w:szCs w:val="28"/>
          <w:lang w:eastAsia="ru-RU"/>
        </w:rPr>
        <w:t>Построение контрольной среды процессов (направлений деятельности), разработка и внедрение контрольных процедур, в т.ч.:</w:t>
      </w:r>
    </w:p>
    <w:p w:rsidR="002E645E" w:rsidRPr="00476D70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6D70">
        <w:rPr>
          <w:rFonts w:ascii="Times New Roman" w:hAnsi="Times New Roman"/>
          <w:bCs/>
          <w:sz w:val="28"/>
          <w:szCs w:val="28"/>
        </w:rPr>
        <w:t>оценка эффективности существующих процессов (проверка достаточности нормативных документов и контрольных процедур для предупреждения и предотвращения рисков, снижения рисков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476D70">
        <w:rPr>
          <w:rFonts w:ascii="Times New Roman" w:hAnsi="Times New Roman"/>
          <w:bCs/>
          <w:sz w:val="28"/>
          <w:szCs w:val="28"/>
        </w:rPr>
        <w:t xml:space="preserve">  или снижения последствий реализации рисков;</w:t>
      </w:r>
    </w:p>
    <w:p w:rsidR="002E645E" w:rsidRPr="00476D70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D70">
        <w:rPr>
          <w:rFonts w:ascii="Times New Roman" w:hAnsi="Times New Roman"/>
          <w:bCs/>
          <w:sz w:val="28"/>
          <w:szCs w:val="28"/>
        </w:rPr>
        <w:t xml:space="preserve">разработка и внедрение с учетом выявленных рисков новых или изменение существующих контрольных процедур, осуществляемых на различных уровнях управления, в том числе разработка общих процедур контроля над </w:t>
      </w:r>
      <w:r w:rsidRPr="00476D70">
        <w:rPr>
          <w:rFonts w:ascii="Times New Roman" w:hAnsi="Times New Roman"/>
          <w:sz w:val="28"/>
          <w:szCs w:val="28"/>
        </w:rPr>
        <w:t>корпоративными и технологическими автоматизированными системами</w:t>
      </w:r>
      <w:r w:rsidRPr="00476D70">
        <w:rPr>
          <w:rFonts w:ascii="Times New Roman" w:hAnsi="Times New Roman"/>
          <w:bCs/>
          <w:sz w:val="28"/>
          <w:szCs w:val="28"/>
        </w:rPr>
        <w:t xml:space="preserve">. При разработке контрольных процедур учитываются условия внешней и внутренней среды, влияющие на деятельность Общества. </w:t>
      </w:r>
      <w:r w:rsidRPr="00476D70">
        <w:rPr>
          <w:rFonts w:ascii="Times New Roman" w:hAnsi="Times New Roman"/>
          <w:sz w:val="28"/>
          <w:szCs w:val="28"/>
          <w:lang w:eastAsia="ru-RU"/>
        </w:rPr>
        <w:t>Контрольные процедуры должны непрерывно совершенствоваться и адаптироваться к изменениям внутренней и внешней среды;</w:t>
      </w:r>
    </w:p>
    <w:p w:rsidR="002E645E" w:rsidRPr="00476D70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D70">
        <w:rPr>
          <w:rFonts w:ascii="Times New Roman" w:hAnsi="Times New Roman"/>
          <w:bCs/>
          <w:sz w:val="28"/>
          <w:szCs w:val="28"/>
        </w:rPr>
        <w:lastRenderedPageBreak/>
        <w:t>формализация контрольных процедур в нормативных документах Общества. Контрольные процедуры на всех уровнях управления и во всех процессах (направлениях деятельности) должны быть формализованы в нормативных документах Общества. При этом включаемые в нормативный документ формулировки контрольных процедур должны</w:t>
      </w:r>
      <w:r w:rsidRPr="00476D70">
        <w:rPr>
          <w:rFonts w:ascii="Times New Roman" w:hAnsi="Times New Roman"/>
          <w:sz w:val="28"/>
          <w:szCs w:val="28"/>
        </w:rPr>
        <w:t>, по возможности, включать информацию об исполнителе контрольной процедуры (его должность), совершаемых им действиях в рамках осуществления контрольной процедуры, частоте выполнения контрольной процедуры, подлежащих контролю источниках информации, документах или объектах, а также о документах, подтверждающих факт выполнения контрольной процедуры. Информация о контрольных процедурах должна отражаться в матрицах контролей, порядок формирования которых устанавливается отдельным методологическим документом.</w:t>
      </w:r>
    </w:p>
    <w:p w:rsidR="002E645E" w:rsidRPr="00476D70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6D70">
        <w:rPr>
          <w:rFonts w:ascii="Times New Roman" w:hAnsi="Times New Roman"/>
          <w:bCs/>
          <w:sz w:val="28"/>
          <w:szCs w:val="28"/>
        </w:rPr>
        <w:t>В рамках СВК осуществляются превентивный, текущий и последующий контроль.</w:t>
      </w:r>
    </w:p>
    <w:p w:rsidR="002E645E" w:rsidRPr="00476D70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6D70">
        <w:rPr>
          <w:rFonts w:ascii="Times New Roman" w:hAnsi="Times New Roman"/>
          <w:bCs/>
          <w:sz w:val="28"/>
          <w:szCs w:val="28"/>
        </w:rPr>
        <w:t>Виды контрольных процедур, применяемых Обществом:</w:t>
      </w:r>
    </w:p>
    <w:p w:rsidR="002E645E" w:rsidRPr="00476D70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6D70">
        <w:rPr>
          <w:rFonts w:ascii="Times New Roman" w:hAnsi="Times New Roman"/>
          <w:bCs/>
          <w:sz w:val="28"/>
          <w:szCs w:val="28"/>
        </w:rPr>
        <w:t>по времени осуществления: предотвращающие и выявляющие;</w:t>
      </w:r>
    </w:p>
    <w:p w:rsidR="002E645E" w:rsidRPr="00476D70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6D70">
        <w:rPr>
          <w:rFonts w:ascii="Times New Roman" w:hAnsi="Times New Roman"/>
          <w:bCs/>
          <w:sz w:val="28"/>
          <w:szCs w:val="28"/>
        </w:rPr>
        <w:t>по степени автоматизации: автоматизированные, полуавтоматические (ИТ-зависимые ручные) и ручные;</w:t>
      </w:r>
    </w:p>
    <w:p w:rsidR="002E645E" w:rsidRPr="00476D70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6D70">
        <w:rPr>
          <w:rFonts w:ascii="Times New Roman" w:hAnsi="Times New Roman"/>
          <w:bCs/>
          <w:sz w:val="28"/>
          <w:szCs w:val="28"/>
        </w:rPr>
        <w:t>по уровню значимости: ключевые и неключевые;</w:t>
      </w:r>
    </w:p>
    <w:p w:rsidR="002E645E" w:rsidRPr="00C23FCD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по способу осуществления: авторизация (утверждение, санкционирование), верификация, сверка, разграничение полномочий (разделение обязанностей), меры по сохранности активов (физический контроль), процедуры, связанные с компьютерной обработкой информации и информационными системами, т.д.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Внутренний контроль направлен на недопущение закрепления за одним лицом полномочий по совершению контрольной процедуры и по контролю ее исполнения, а также на разграничение полномочий по осуществлению функций: инициирования, авторизации, исполнения, учета и контроля операций.</w:t>
      </w:r>
    </w:p>
    <w:p w:rsidR="002E645E" w:rsidRPr="00C23FCD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t>В случае если разграничение несовместимых полномочий (разделение несовместимых обязанностей) практически невозможно, необходима разработка альтернативных контрольных процедур.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t>Контрольные процедуры в области обработки информации должны обеспечивать полноту, правильность, достоверность и своевременность этой информации.</w:t>
      </w:r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Выполнение контрольных процедур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t>На основании нормативных документов Общества, определяющих ожидаемые результаты и порядок осуществления процессов (направлений деятельности), реализуются контрольные процедуры, встроенные в процессы (направления деятельности) и текущую деятельность работников.</w:t>
      </w:r>
    </w:p>
    <w:p w:rsidR="002E645E" w:rsidRPr="00C23FCD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t>При этом должна быть установлена ответственность и подотчетность руководителя (или иного назначенного работника) блока / подразделения, в котором имеют место выявляемые риски, за осуществление контрольных процедур.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lastRenderedPageBreak/>
        <w:t>Контрольные процедуры должны быть своевременными, выполняться тщательно и последовательно компетентными работниками.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t>Результаты выполнения финансово-хозяйственных операций и контрольных процедур в Обществе должны надлежащим образом документироваться и сохраняться.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По результатам выполнения контрольных процедур рассматриваются вопросы о необходимости в корректирующих или других действиях, в том числе направленных на устранение выявленных отклонений, ошибок и злоупотреблений.</w:t>
      </w:r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Оценка (мониторинг) эффективности контрольных процедур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Оценка (мониторинг) эффективности контрольных процедур включает:</w:t>
      </w:r>
    </w:p>
    <w:p w:rsidR="002E645E" w:rsidRPr="00C23FCD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t>проверку эффективности дизайна контрольных процедур;</w:t>
      </w:r>
    </w:p>
    <w:p w:rsidR="002E645E" w:rsidRPr="00C23FCD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t>проверку фактического выполнения контрольных процедур.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Оценка (мониторинг) эффективности контрольных процедур может осуществляться посредством непрерывных оценок и периодических оценок либо их комбинации.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 xml:space="preserve">Непрерывные оценки эффективности контрольных процедур представляют собой определенные рутинные, встроенные в процесс (направление деятельности) процедуры, осуществляемые в режиме реального времени для реагирования на изменяющиеся условия. 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Периодические оценки эффективности контрольных процедур (оценки через определенные промежутки времени) могут проводиться руководителями блоков / структурных подразделений по курируемым ими процессам (направлениям деятельности), а также внутренними аудиторами в рамках проведения внутренних аудитов.</w:t>
      </w:r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Реагирование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t xml:space="preserve">В случае выявления недостатков </w:t>
      </w:r>
      <w:r w:rsidRPr="00C23FCD">
        <w:rPr>
          <w:rFonts w:ascii="Times New Roman" w:hAnsi="Times New Roman"/>
          <w:sz w:val="28"/>
          <w:szCs w:val="28"/>
          <w:lang w:eastAsia="ru-RU"/>
        </w:rPr>
        <w:t>по результатам проведения оценки (мониторинга) эффективности контрольных процедур должны осуществляться следующие основные действия:</w:t>
      </w:r>
    </w:p>
    <w:p w:rsidR="002E645E" w:rsidRPr="00C23FCD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t>анализ характера и причин выявленных недостатков;</w:t>
      </w:r>
    </w:p>
    <w:p w:rsidR="002E645E" w:rsidRPr="00C23FCD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t>проведение, при необходимости, дополнительной проверки или тестирования;</w:t>
      </w:r>
    </w:p>
    <w:p w:rsidR="002E645E" w:rsidRPr="00C23FCD" w:rsidRDefault="002E645E" w:rsidP="002E645E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3FCD">
        <w:rPr>
          <w:rFonts w:ascii="Times New Roman" w:hAnsi="Times New Roman"/>
          <w:bCs/>
          <w:sz w:val="28"/>
          <w:szCs w:val="28"/>
        </w:rPr>
        <w:t>определение приоритетов и составление плана устранения выявленных недостатков.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Контроль полноты и своевременности устранения выявленных недостатков осуществляется руководителями блоков / структурных подразделений Общества.</w:t>
      </w:r>
    </w:p>
    <w:p w:rsidR="002E645E" w:rsidRPr="00C23FCD" w:rsidRDefault="002E645E" w:rsidP="002E645E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По результатам проведения оценки (мониторинга) эффективности контрольных процедур рассматриваются вопросы о необходимости совершенствования контрольных процедур.</w:t>
      </w:r>
    </w:p>
    <w:p w:rsidR="002E645E" w:rsidRPr="0096283E" w:rsidRDefault="002E645E" w:rsidP="002E645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45E" w:rsidRPr="0096283E" w:rsidRDefault="002E645E" w:rsidP="002E645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" w:name="_Toc433138004"/>
      <w:r w:rsidRPr="0096283E">
        <w:rPr>
          <w:rFonts w:ascii="Times New Roman" w:hAnsi="Times New Roman" w:cs="Times New Roman"/>
          <w:color w:val="auto"/>
        </w:rPr>
        <w:t>Оценка эффективности СВК</w:t>
      </w:r>
      <w:bookmarkEnd w:id="7"/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 xml:space="preserve">Для гарантии того, что система внутреннего контроля эффективна и соответствует объективно изменяющимся требованиям и условиям, Общество </w:t>
      </w:r>
      <w:r w:rsidRPr="00C23FCD">
        <w:rPr>
          <w:rFonts w:ascii="Times New Roman" w:hAnsi="Times New Roman"/>
          <w:sz w:val="28"/>
          <w:szCs w:val="28"/>
        </w:rPr>
        <w:lastRenderedPageBreak/>
        <w:t>периодически проводит оценку эффективности системы внутреннего контроля на предмет соответствия целевому состоянию и уровню зрелости. Зрелость показывает, насколько система внутреннего контроля определена, управляема, контролируема и эффективна. Более высокий уровень зрелости свидетельствует о более эффективном состоянии системы внутреннего контроля.</w:t>
      </w:r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>Для оценки состояния (уровня зрелости) системы внутреннего контроля используются критерии, установленные Стратегией развития и совершенствования системы внутреннего контроля ОАО «Россети» и ДЗО, утвержденной решением Совета директоров ПАО «Россети» от 10.02.2014 (протокол № 143).</w:t>
      </w:r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>Формы оценки эффективности СВК:</w:t>
      </w:r>
    </w:p>
    <w:p w:rsidR="002E645E" w:rsidRPr="00C23FCD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FCD">
        <w:rPr>
          <w:sz w:val="28"/>
          <w:szCs w:val="28"/>
        </w:rPr>
        <w:t>самооценка;</w:t>
      </w:r>
    </w:p>
    <w:p w:rsidR="002E645E" w:rsidRPr="00C23FCD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FCD">
        <w:rPr>
          <w:sz w:val="28"/>
          <w:szCs w:val="28"/>
        </w:rPr>
        <w:t>внутренняя независимая оценка;</w:t>
      </w:r>
    </w:p>
    <w:p w:rsidR="002E645E" w:rsidRPr="00C23FCD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FCD">
        <w:rPr>
          <w:sz w:val="28"/>
          <w:szCs w:val="28"/>
        </w:rPr>
        <w:t>внешняя независимая оценка.</w:t>
      </w:r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>Самооценка эффективности системы внутреннего контроля конкретного процесса (направления деятельности) осуществляется руководителем блока / структурного подразделения, курирующим соответствующий процесс (направление деятельности).</w:t>
      </w:r>
    </w:p>
    <w:p w:rsidR="002E645E" w:rsidRPr="00C23FCD" w:rsidRDefault="002E645E" w:rsidP="002E645E">
      <w:pPr>
        <w:pStyle w:val="a7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>В ходе самооценки оцениваются наличие и работа компонентов (элементов) внутреннего контроля в рамках курируемого процесса (направления деятельности).</w:t>
      </w:r>
    </w:p>
    <w:p w:rsidR="002E645E" w:rsidRPr="00C23FCD" w:rsidRDefault="002E645E" w:rsidP="002E645E">
      <w:pPr>
        <w:pStyle w:val="a7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 xml:space="preserve">Решение о периодичности самооценки (но не реже одного раза в год) принимается руководителем блока / структурного подразделения, курирующим соответствующий процесс (направление деятельности), с учетом быстроты изменений в курируемом процессе и в деятельности Общества, а также с учетом баланса между непрерывными (рутинными, встроенными в процесс </w:t>
      </w:r>
      <w:r w:rsidRPr="00C23FCD">
        <w:rPr>
          <w:rFonts w:ascii="Times New Roman" w:hAnsi="Times New Roman"/>
          <w:sz w:val="28"/>
          <w:szCs w:val="28"/>
          <w:lang w:eastAsia="ru-RU"/>
        </w:rPr>
        <w:t>(направление деятельности)</w:t>
      </w:r>
      <w:r w:rsidRPr="00C23FCD">
        <w:rPr>
          <w:rFonts w:ascii="Times New Roman" w:hAnsi="Times New Roman"/>
          <w:sz w:val="28"/>
          <w:szCs w:val="28"/>
        </w:rPr>
        <w:t>, процедурами, осуществляемыми в режиме реального времени для реагирования на изменяющиеся условия) и периодическими оценками.</w:t>
      </w:r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 xml:space="preserve">Внутренняя независимая оценка эффективности системы внутреннего контроля осуществляется </w:t>
      </w:r>
      <w:r w:rsidRPr="0096283E">
        <w:rPr>
          <w:rFonts w:ascii="Times New Roman" w:hAnsi="Times New Roman"/>
          <w:sz w:val="28"/>
          <w:szCs w:val="28"/>
        </w:rPr>
        <w:t>ежегодно подразделением внутреннего аудита</w:t>
      </w:r>
      <w:r w:rsidRPr="00C23FCD">
        <w:rPr>
          <w:rFonts w:ascii="Times New Roman" w:hAnsi="Times New Roman"/>
          <w:sz w:val="28"/>
          <w:szCs w:val="28"/>
        </w:rPr>
        <w:t>. Отчет внутреннего аудитора об эффективности системы внутреннего контроля доводится до сведения Совета директоров.</w:t>
      </w:r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3FCD">
        <w:rPr>
          <w:rFonts w:ascii="Times New Roman" w:hAnsi="Times New Roman"/>
          <w:sz w:val="28"/>
          <w:szCs w:val="28"/>
        </w:rPr>
        <w:t xml:space="preserve">Внешняя независимая оценка эффективности системы внутреннего контроля осуществляется внешним независимым консультантом не реже одного раза в три года в зависимости от изменений в организационной деятельности и общего уровня развития, надежности и эффективности СВК. Информация о результатах внешней независимой оценки предоставляется </w:t>
      </w:r>
      <w:r w:rsidRPr="0096283E">
        <w:rPr>
          <w:rFonts w:ascii="Times New Roman" w:hAnsi="Times New Roman"/>
          <w:sz w:val="28"/>
          <w:szCs w:val="28"/>
        </w:rPr>
        <w:t>подразделению внутреннего контроля и подразделению внутреннего аудита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283E">
        <w:rPr>
          <w:rFonts w:ascii="Times New Roman" w:hAnsi="Times New Roman"/>
          <w:sz w:val="28"/>
          <w:szCs w:val="28"/>
        </w:rPr>
        <w:t>Подразделение внутреннего контроля</w:t>
      </w:r>
      <w:r w:rsidRPr="00C23FCD" w:rsidDel="005C091E">
        <w:rPr>
          <w:rFonts w:ascii="Times New Roman" w:hAnsi="Times New Roman"/>
          <w:sz w:val="28"/>
          <w:szCs w:val="28"/>
        </w:rPr>
        <w:t xml:space="preserve"> </w:t>
      </w:r>
      <w:r w:rsidRPr="00C23FCD">
        <w:rPr>
          <w:rFonts w:ascii="Times New Roman" w:hAnsi="Times New Roman"/>
          <w:sz w:val="28"/>
          <w:szCs w:val="28"/>
        </w:rPr>
        <w:t>обеспечивает вынесение результатов внешней независимой оценки эффективности СВК на рассмотрение Совета директоров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3E">
        <w:rPr>
          <w:rFonts w:ascii="Times New Roman" w:hAnsi="Times New Roman"/>
          <w:sz w:val="28"/>
          <w:szCs w:val="28"/>
        </w:rPr>
        <w:t>Общества</w:t>
      </w:r>
      <w:r w:rsidRPr="00C23FCD">
        <w:rPr>
          <w:rFonts w:ascii="Times New Roman" w:hAnsi="Times New Roman"/>
          <w:sz w:val="28"/>
          <w:szCs w:val="28"/>
        </w:rPr>
        <w:t>.</w:t>
      </w:r>
    </w:p>
    <w:p w:rsidR="002E645E" w:rsidRPr="0096283E" w:rsidRDefault="002E645E" w:rsidP="002E645E">
      <w:pPr>
        <w:pStyle w:val="a7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45E" w:rsidRPr="00C23FCD" w:rsidRDefault="002E645E" w:rsidP="002E645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" w:name="_Toc433138005"/>
      <w:r w:rsidRPr="00C23FCD">
        <w:rPr>
          <w:rFonts w:ascii="Times New Roman" w:hAnsi="Times New Roman" w:cs="Times New Roman"/>
          <w:color w:val="auto"/>
        </w:rPr>
        <w:lastRenderedPageBreak/>
        <w:t>Нормативное обеспечение деятельности Общества в области внутреннего контроля</w:t>
      </w:r>
      <w:bookmarkEnd w:id="8"/>
    </w:p>
    <w:p w:rsidR="002E645E" w:rsidRPr="00C23FCD" w:rsidRDefault="002E645E" w:rsidP="002E645E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CD">
        <w:rPr>
          <w:rFonts w:ascii="Times New Roman" w:hAnsi="Times New Roman"/>
          <w:sz w:val="28"/>
          <w:szCs w:val="28"/>
          <w:lang w:eastAsia="ru-RU"/>
        </w:rPr>
        <w:t>Регламентация и методологическое сопровождение процесса внутреннего контроля осуществляется в Обществе посредством разработки и утверждения:</w:t>
      </w:r>
    </w:p>
    <w:p w:rsidR="002E645E" w:rsidRPr="00C23FCD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FCD">
        <w:rPr>
          <w:sz w:val="28"/>
          <w:szCs w:val="28"/>
        </w:rPr>
        <w:t>настоящей Политики;</w:t>
      </w:r>
    </w:p>
    <w:p w:rsidR="002E645E" w:rsidRPr="00C23FCD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FCD">
        <w:rPr>
          <w:sz w:val="28"/>
          <w:szCs w:val="28"/>
          <w:lang w:eastAsia="ru-RU" w:bidi="ru-RU"/>
        </w:rPr>
        <w:t>нормативного документа, регламентирующего порядок применения</w:t>
      </w:r>
      <w:r w:rsidRPr="00C23FCD">
        <w:rPr>
          <w:sz w:val="28"/>
          <w:szCs w:val="28"/>
        </w:rPr>
        <w:t xml:space="preserve"> Политики внутреннего контроля;</w:t>
      </w:r>
    </w:p>
    <w:p w:rsidR="002E645E" w:rsidRPr="00C23FCD" w:rsidRDefault="002E645E" w:rsidP="002E645E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FCD">
        <w:rPr>
          <w:sz w:val="28"/>
          <w:szCs w:val="28"/>
        </w:rPr>
        <w:t>методологических документов по внутреннему контролю, включая документы, определяющие формат и порядок заполнения и применения матриц контролей.</w:t>
      </w:r>
    </w:p>
    <w:p w:rsidR="002E645E" w:rsidRDefault="002E645E" w:rsidP="002E645E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  <w:sectPr w:rsidR="002E645E" w:rsidSect="00D074F2">
          <w:pgSz w:w="11906" w:h="16838"/>
          <w:pgMar w:top="1134" w:right="624" w:bottom="851" w:left="1701" w:header="709" w:footer="709" w:gutter="0"/>
          <w:cols w:space="708"/>
          <w:docGrid w:linePitch="360"/>
        </w:sectPr>
      </w:pPr>
    </w:p>
    <w:p w:rsidR="002E645E" w:rsidRPr="000C155D" w:rsidRDefault="002E645E" w:rsidP="002E645E">
      <w:pPr>
        <w:tabs>
          <w:tab w:val="left" w:pos="1418"/>
        </w:tabs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 w:rsidRPr="000C155D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2E645E" w:rsidRDefault="002E645E" w:rsidP="002E645E">
      <w:pPr>
        <w:tabs>
          <w:tab w:val="left" w:pos="1418"/>
        </w:tabs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 w:rsidRPr="000C155D">
        <w:rPr>
          <w:rFonts w:ascii="Times New Roman" w:hAnsi="Times New Roman"/>
          <w:bCs/>
          <w:sz w:val="28"/>
          <w:szCs w:val="28"/>
        </w:rPr>
        <w:t xml:space="preserve">к Политике внутреннего контроля </w:t>
      </w:r>
    </w:p>
    <w:p w:rsidR="002E645E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АО </w:t>
      </w:r>
      <w:r w:rsidRPr="00D175AB">
        <w:rPr>
          <w:rFonts w:ascii="Times New Roman" w:hAnsi="Times New Roman"/>
          <w:bCs/>
          <w:sz w:val="28"/>
          <w:szCs w:val="28"/>
        </w:rPr>
        <w:t>«Недвижимость ИЦ ЕЭС»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2E645E" w:rsidRPr="001108F3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</w:p>
    <w:p w:rsidR="002E645E" w:rsidRPr="001108F3" w:rsidRDefault="002E645E" w:rsidP="002E645E">
      <w:pPr>
        <w:pStyle w:val="a7"/>
        <w:tabs>
          <w:tab w:val="left" w:pos="1418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9" w:name="_Toc433036406"/>
      <w:bookmarkStart w:id="10" w:name="_Toc433138006"/>
      <w:r w:rsidRPr="001108F3">
        <w:rPr>
          <w:rFonts w:ascii="Times New Roman" w:hAnsi="Times New Roman"/>
          <w:b/>
          <w:sz w:val="28"/>
          <w:szCs w:val="28"/>
        </w:rPr>
        <w:t>Термины и определения</w:t>
      </w:r>
      <w:bookmarkEnd w:id="9"/>
      <w:bookmarkEnd w:id="10"/>
    </w:p>
    <w:p w:rsidR="002E645E" w:rsidRPr="001108F3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645E" w:rsidRPr="00586F1B" w:rsidRDefault="002E645E" w:rsidP="002E645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F1B">
        <w:rPr>
          <w:rFonts w:ascii="Times New Roman" w:eastAsiaTheme="minorEastAsia" w:hAnsi="Times New Roman"/>
          <w:b/>
          <w:bCs/>
          <w:sz w:val="28"/>
          <w:szCs w:val="28"/>
        </w:rPr>
        <w:t>Внутренний контроль</w:t>
      </w:r>
      <w:r w:rsidRPr="00586F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6F1B">
        <w:rPr>
          <w:rFonts w:ascii="Times New Roman" w:hAnsi="Times New Roman"/>
          <w:sz w:val="28"/>
          <w:szCs w:val="28"/>
        </w:rPr>
        <w:t xml:space="preserve">– процесс, осуществляемый Советом директоров Общества, </w:t>
      </w:r>
      <w:r>
        <w:rPr>
          <w:rFonts w:ascii="Times New Roman" w:hAnsi="Times New Roman"/>
          <w:sz w:val="28"/>
          <w:szCs w:val="28"/>
        </w:rPr>
        <w:t>Р</w:t>
      </w:r>
      <w:r w:rsidRPr="00586F1B">
        <w:rPr>
          <w:rFonts w:ascii="Times New Roman" w:hAnsi="Times New Roman"/>
          <w:sz w:val="28"/>
          <w:szCs w:val="28"/>
        </w:rPr>
        <w:t>евизионной комиссией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F1B">
        <w:rPr>
          <w:rFonts w:ascii="Times New Roman" w:hAnsi="Times New Roman"/>
          <w:sz w:val="28"/>
          <w:szCs w:val="28"/>
        </w:rPr>
        <w:t>коллегиальным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8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единоличным исполнительным органам</w:t>
      </w:r>
      <w:r w:rsidRPr="00586F1B">
        <w:rPr>
          <w:rFonts w:ascii="Times New Roman" w:hAnsi="Times New Roman"/>
          <w:sz w:val="28"/>
          <w:szCs w:val="28"/>
        </w:rPr>
        <w:t xml:space="preserve"> Общества, руководителями и работниками на всех уровнях управления Общества, направленный на обеспечение разумных гарантий достижения целей Общества.</w:t>
      </w:r>
    </w:p>
    <w:p w:rsidR="002E645E" w:rsidRPr="00586F1B" w:rsidRDefault="002E645E" w:rsidP="002E64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86F1B">
        <w:rPr>
          <w:rFonts w:ascii="Times New Roman" w:hAnsi="Times New Roman"/>
          <w:b/>
          <w:bCs/>
          <w:iCs/>
          <w:sz w:val="28"/>
          <w:szCs w:val="28"/>
        </w:rPr>
        <w:t>Разумные гарантии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(разумная уверенность)</w:t>
      </w:r>
      <w:r w:rsidRPr="00586F1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586F1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86F1B">
        <w:rPr>
          <w:rFonts w:ascii="Times New Roman" w:hAnsi="Times New Roman"/>
          <w:sz w:val="28"/>
          <w:szCs w:val="28"/>
        </w:rPr>
        <w:t xml:space="preserve">концепция, согласно которой независимо от того, насколько хорошо разработан и функционирует внутренний контроль, он не может гарантировать достижение целей </w:t>
      </w:r>
      <w:r>
        <w:rPr>
          <w:rFonts w:ascii="Times New Roman" w:hAnsi="Times New Roman"/>
          <w:sz w:val="28"/>
          <w:szCs w:val="28"/>
        </w:rPr>
        <w:t>Общества</w:t>
      </w:r>
      <w:r w:rsidRPr="00586F1B">
        <w:rPr>
          <w:rFonts w:ascii="Times New Roman" w:hAnsi="Times New Roman"/>
          <w:sz w:val="28"/>
          <w:szCs w:val="28"/>
        </w:rPr>
        <w:t>. Это обусловлено ограничениями, присущими систем</w:t>
      </w:r>
      <w:r>
        <w:rPr>
          <w:rFonts w:ascii="Times New Roman" w:hAnsi="Times New Roman"/>
          <w:sz w:val="28"/>
          <w:szCs w:val="28"/>
        </w:rPr>
        <w:t>е</w:t>
      </w:r>
      <w:r w:rsidRPr="00586F1B">
        <w:rPr>
          <w:rFonts w:ascii="Times New Roman" w:hAnsi="Times New Roman"/>
          <w:sz w:val="28"/>
          <w:szCs w:val="28"/>
        </w:rPr>
        <w:t xml:space="preserve"> внутреннего контроля.</w:t>
      </w:r>
    </w:p>
    <w:p w:rsidR="002E645E" w:rsidRPr="00586F1B" w:rsidRDefault="002E645E" w:rsidP="002E64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86F1B">
        <w:rPr>
          <w:rFonts w:ascii="Times New Roman" w:hAnsi="Times New Roman"/>
          <w:b/>
          <w:bCs/>
          <w:iCs/>
          <w:sz w:val="28"/>
          <w:szCs w:val="28"/>
        </w:rPr>
        <w:t>Система внутреннего контроля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(СВК)</w:t>
      </w:r>
      <w:r w:rsidRPr="00586F1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586F1B">
        <w:rPr>
          <w:rFonts w:ascii="Times New Roman" w:hAnsi="Times New Roman"/>
          <w:bCs/>
          <w:iCs/>
          <w:sz w:val="28"/>
          <w:szCs w:val="28"/>
        </w:rPr>
        <w:t xml:space="preserve"> совокупность организационных мер, методик и процедур, создаваемых и используемых для эффективного осуществления внутреннего контроля.</w:t>
      </w:r>
    </w:p>
    <w:p w:rsidR="002E645E" w:rsidRPr="00586F1B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86F1B">
        <w:rPr>
          <w:rFonts w:ascii="Times New Roman" w:hAnsi="Times New Roman"/>
          <w:b/>
          <w:bCs/>
          <w:sz w:val="28"/>
          <w:szCs w:val="28"/>
        </w:rPr>
        <w:t xml:space="preserve">Эффективный внутренний контроль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586F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6F1B">
        <w:rPr>
          <w:rFonts w:ascii="Times New Roman" w:hAnsi="Times New Roman"/>
          <w:bCs/>
          <w:iCs/>
          <w:sz w:val="28"/>
          <w:szCs w:val="28"/>
        </w:rPr>
        <w:t>процесс, обеспечивающ</w:t>
      </w:r>
      <w:r>
        <w:rPr>
          <w:rFonts w:ascii="Times New Roman" w:hAnsi="Times New Roman"/>
          <w:bCs/>
          <w:iCs/>
          <w:sz w:val="28"/>
          <w:szCs w:val="28"/>
        </w:rPr>
        <w:t>ий</w:t>
      </w:r>
      <w:r w:rsidRPr="00586F1B">
        <w:rPr>
          <w:rFonts w:ascii="Times New Roman" w:hAnsi="Times New Roman"/>
          <w:bCs/>
          <w:iCs/>
          <w:sz w:val="28"/>
          <w:szCs w:val="28"/>
        </w:rPr>
        <w:t xml:space="preserve"> разумную уверенность в достижении целей </w:t>
      </w:r>
      <w:r>
        <w:rPr>
          <w:rFonts w:ascii="Times New Roman" w:hAnsi="Times New Roman"/>
          <w:bCs/>
          <w:iCs/>
          <w:sz w:val="28"/>
          <w:szCs w:val="28"/>
        </w:rPr>
        <w:t>Общества</w:t>
      </w:r>
      <w:r w:rsidRPr="00586F1B">
        <w:rPr>
          <w:rFonts w:ascii="Times New Roman" w:hAnsi="Times New Roman"/>
          <w:bCs/>
          <w:iCs/>
          <w:sz w:val="28"/>
          <w:szCs w:val="28"/>
        </w:rPr>
        <w:t>. Для этого необходимо, чтобы каждый из пяти компонентов внутреннего контроля и соответствующие принципы были в наличии и работали, а также чтобы пять компонентов внутреннего контроля функционировали совместно.</w:t>
      </w:r>
    </w:p>
    <w:p w:rsidR="002E645E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86F1B">
        <w:rPr>
          <w:rFonts w:ascii="Times New Roman" w:hAnsi="Times New Roman"/>
          <w:b/>
          <w:bCs/>
          <w:sz w:val="28"/>
          <w:szCs w:val="28"/>
        </w:rPr>
        <w:t xml:space="preserve">Имеются в наличии и работают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586F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6F1B">
        <w:rPr>
          <w:rFonts w:ascii="Times New Roman" w:hAnsi="Times New Roman"/>
          <w:bCs/>
          <w:sz w:val="28"/>
          <w:szCs w:val="28"/>
        </w:rPr>
        <w:t>заключение о том,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6F1B">
        <w:rPr>
          <w:rFonts w:ascii="Times New Roman" w:hAnsi="Times New Roman"/>
          <w:bCs/>
          <w:sz w:val="28"/>
          <w:szCs w:val="28"/>
        </w:rPr>
        <w:t xml:space="preserve">что компоненты и соответствующие принципы </w:t>
      </w:r>
      <w:r>
        <w:rPr>
          <w:rFonts w:ascii="Times New Roman" w:hAnsi="Times New Roman"/>
          <w:bCs/>
          <w:sz w:val="28"/>
          <w:szCs w:val="28"/>
        </w:rPr>
        <w:t xml:space="preserve">внутреннего контроля </w:t>
      </w:r>
      <w:r w:rsidRPr="00586F1B">
        <w:rPr>
          <w:rFonts w:ascii="Times New Roman" w:hAnsi="Times New Roman"/>
          <w:bCs/>
          <w:sz w:val="28"/>
          <w:szCs w:val="28"/>
        </w:rPr>
        <w:t>использовались при разработке дизайна и внедрении системы внутреннего контроля для достижения поставленных целей. «Работают» означает заключение о том, что компоненты и соответствующие принципы по-прежнему существуют и используются в управлении системой внутреннего контроля для достижения поставленных целей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E645E" w:rsidRPr="00586F1B" w:rsidRDefault="002E645E" w:rsidP="002E645E">
      <w:pPr>
        <w:pStyle w:val="Default"/>
        <w:tabs>
          <w:tab w:val="left" w:pos="1276"/>
        </w:tabs>
        <w:ind w:firstLine="709"/>
        <w:jc w:val="both"/>
        <w:rPr>
          <w:bCs/>
          <w:color w:val="auto"/>
          <w:sz w:val="28"/>
          <w:szCs w:val="28"/>
        </w:rPr>
      </w:pPr>
      <w:r w:rsidRPr="00586F1B">
        <w:rPr>
          <w:rFonts w:eastAsiaTheme="minorEastAsia"/>
          <w:b/>
          <w:bCs/>
          <w:sz w:val="28"/>
          <w:szCs w:val="28"/>
        </w:rPr>
        <w:t>Совместное функционирование</w:t>
      </w:r>
      <w:r>
        <w:rPr>
          <w:rFonts w:eastAsiaTheme="minorEastAsia"/>
          <w:bCs/>
          <w:sz w:val="28"/>
          <w:szCs w:val="28"/>
        </w:rPr>
        <w:t xml:space="preserve"> – </w:t>
      </w:r>
      <w:r w:rsidRPr="00586F1B">
        <w:rPr>
          <w:bCs/>
          <w:color w:val="auto"/>
          <w:sz w:val="28"/>
          <w:szCs w:val="28"/>
        </w:rPr>
        <w:t xml:space="preserve">заключение о том, что </w:t>
      </w:r>
      <w:r w:rsidRPr="0096283E">
        <w:rPr>
          <w:rFonts w:eastAsiaTheme="minorEastAsia"/>
          <w:bCs/>
          <w:sz w:val="28"/>
          <w:szCs w:val="28"/>
        </w:rPr>
        <w:t xml:space="preserve">все пять компонентов </w:t>
      </w:r>
      <w:r>
        <w:rPr>
          <w:rFonts w:eastAsiaTheme="minorEastAsia"/>
          <w:bCs/>
          <w:sz w:val="28"/>
          <w:szCs w:val="28"/>
        </w:rPr>
        <w:t xml:space="preserve">внутреннего контроля </w:t>
      </w:r>
      <w:r w:rsidRPr="0096283E">
        <w:rPr>
          <w:rFonts w:eastAsiaTheme="minorEastAsia"/>
          <w:bCs/>
          <w:sz w:val="28"/>
          <w:szCs w:val="28"/>
        </w:rPr>
        <w:t>взаимозависимы и совместно снижают до приемлемого уровня риски недостижения конкретной цели</w:t>
      </w:r>
      <w:r w:rsidRPr="00586F1B">
        <w:rPr>
          <w:bCs/>
          <w:color w:val="auto"/>
          <w:sz w:val="28"/>
          <w:szCs w:val="28"/>
        </w:rPr>
        <w:t>.</w:t>
      </w:r>
    </w:p>
    <w:p w:rsidR="002E645E" w:rsidRPr="00586F1B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86F1B">
        <w:rPr>
          <w:rFonts w:ascii="Times New Roman" w:hAnsi="Times New Roman"/>
          <w:b/>
          <w:bCs/>
          <w:sz w:val="28"/>
          <w:szCs w:val="28"/>
        </w:rPr>
        <w:t>Внешняя среда</w:t>
      </w:r>
      <w:r w:rsidRPr="00586F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586F1B">
        <w:rPr>
          <w:rFonts w:ascii="Times New Roman" w:hAnsi="Times New Roman"/>
          <w:bCs/>
          <w:sz w:val="28"/>
          <w:szCs w:val="28"/>
        </w:rPr>
        <w:t xml:space="preserve"> внешние условия, в которых Общество работает и достигает своих целей, связанные с культурной, социальной, политической, законодательной, регулирующей, экономической, природной, конкурентной и иными сферами на международном, национальном, региональном или местном уровне, ключевыми критериями и тенденциями, которые могут воздействовать на достижение целей Общества, а также с взаимоотношениями с внешними заинтересованными сторонами, восприятием ими риска и значимостью для Общества этих внешних заинтересованных лиц.</w:t>
      </w:r>
    </w:p>
    <w:p w:rsidR="002E645E" w:rsidRPr="00586F1B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86F1B">
        <w:rPr>
          <w:rFonts w:ascii="Times New Roman" w:hAnsi="Times New Roman"/>
          <w:b/>
          <w:bCs/>
          <w:sz w:val="28"/>
          <w:szCs w:val="28"/>
        </w:rPr>
        <w:lastRenderedPageBreak/>
        <w:t>Внутренняя среда</w:t>
      </w:r>
      <w:r w:rsidRPr="00586F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586F1B">
        <w:rPr>
          <w:rFonts w:ascii="Times New Roman" w:hAnsi="Times New Roman"/>
          <w:bCs/>
          <w:sz w:val="28"/>
          <w:szCs w:val="28"/>
        </w:rPr>
        <w:t xml:space="preserve"> внутренние условия, в которых Общество работает и достигает своих целей, включая управление, организационную структуру, обязанности и подотчетность, ключевые политики, цели и задачи, а также стратегию их достижения, ресурсные возможности Общества и знания, информационные процессы, информационные потоки и процессы принятия решений, взаимоотношения с внутренними заинтересованными сторонами, восприятие ими риска и значимостью для Общества этих внутренних заинтересованных лиц, культуру организации, стандарты, руководящие принципы и иные документы, регламентирующие деятельность Общества по различным аспектам. </w:t>
      </w:r>
    </w:p>
    <w:p w:rsidR="002E645E" w:rsidRPr="0096283E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8A">
        <w:rPr>
          <w:rFonts w:ascii="Times New Roman" w:hAnsi="Times New Roman"/>
          <w:b/>
          <w:sz w:val="28"/>
          <w:szCs w:val="28"/>
          <w:lang w:eastAsia="ru-RU"/>
        </w:rPr>
        <w:t>Контрольная среда</w:t>
      </w:r>
      <w:r w:rsidRPr="009628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6283E">
        <w:rPr>
          <w:rFonts w:ascii="Times New Roman" w:hAnsi="Times New Roman"/>
          <w:sz w:val="28"/>
          <w:szCs w:val="28"/>
          <w:lang w:eastAsia="ru-RU"/>
        </w:rPr>
        <w:t xml:space="preserve"> совокупность принципов и стандартов деятельности Общества, которые определяют общее понимание внутреннего контроля и требования к внутреннему контролю на уровне Общества в целом и служат основой для осуществления внутреннего контроля.</w:t>
      </w:r>
    </w:p>
    <w:p w:rsidR="002E645E" w:rsidRPr="0096283E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8A">
        <w:rPr>
          <w:rFonts w:ascii="Times New Roman" w:hAnsi="Times New Roman"/>
          <w:b/>
          <w:sz w:val="28"/>
          <w:szCs w:val="28"/>
          <w:lang w:eastAsia="ru-RU"/>
        </w:rPr>
        <w:t>Оценка рисков</w:t>
      </w:r>
      <w:r w:rsidRPr="009628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6283E">
        <w:rPr>
          <w:rFonts w:ascii="Times New Roman" w:hAnsi="Times New Roman"/>
          <w:sz w:val="28"/>
          <w:szCs w:val="28"/>
          <w:lang w:eastAsia="ru-RU"/>
        </w:rPr>
        <w:t xml:space="preserve"> процесс выявления и анализа рисков.</w:t>
      </w:r>
    </w:p>
    <w:p w:rsidR="002E645E" w:rsidRPr="002F290A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8A">
        <w:rPr>
          <w:rFonts w:ascii="Times New Roman" w:hAnsi="Times New Roman"/>
          <w:b/>
          <w:sz w:val="28"/>
          <w:szCs w:val="28"/>
          <w:lang w:eastAsia="ru-RU"/>
        </w:rPr>
        <w:t>Мероприятия контроля (процедуры внутреннего контроля, контрольные процедуры)</w:t>
      </w:r>
      <w:r w:rsidRPr="009628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62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F1B">
        <w:rPr>
          <w:rFonts w:ascii="Times New Roman" w:hAnsi="Times New Roman"/>
          <w:sz w:val="28"/>
          <w:szCs w:val="28"/>
          <w:lang w:eastAsia="ru-RU"/>
        </w:rPr>
        <w:t xml:space="preserve">действия и мероприятия, направленные на </w:t>
      </w:r>
      <w:r w:rsidRPr="006C6E73">
        <w:rPr>
          <w:rFonts w:ascii="Times New Roman" w:hAnsi="Times New Roman"/>
          <w:sz w:val="28"/>
          <w:szCs w:val="28"/>
          <w:lang w:eastAsia="ru-RU"/>
        </w:rPr>
        <w:t>снижения рисков</w:t>
      </w:r>
      <w:r w:rsidRPr="00586F1B">
        <w:rPr>
          <w:rFonts w:ascii="Times New Roman" w:hAnsi="Times New Roman"/>
          <w:sz w:val="28"/>
          <w:szCs w:val="28"/>
          <w:lang w:eastAsia="ru-RU"/>
        </w:rPr>
        <w:t>, а также на предотвращение и выя</w:t>
      </w:r>
      <w:r>
        <w:rPr>
          <w:rFonts w:ascii="Times New Roman" w:hAnsi="Times New Roman"/>
          <w:sz w:val="28"/>
          <w:szCs w:val="28"/>
          <w:lang w:eastAsia="ru-RU"/>
        </w:rPr>
        <w:t>вление отклонений, ошибок и злоупотреблений</w:t>
      </w:r>
      <w:r w:rsidRPr="002F290A">
        <w:rPr>
          <w:rFonts w:ascii="Times New Roman" w:hAnsi="Times New Roman"/>
          <w:sz w:val="28"/>
          <w:szCs w:val="28"/>
          <w:lang w:eastAsia="ru-RU"/>
        </w:rPr>
        <w:t>, разработанные и установленные таким образом, чтобы обеспечивать разумную гарантию того, что реагирование на возникающий риск происходит эффективно и своевременно.</w:t>
      </w:r>
    </w:p>
    <w:p w:rsidR="002E645E" w:rsidRPr="0096283E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8A">
        <w:rPr>
          <w:rFonts w:ascii="Times New Roman" w:hAnsi="Times New Roman"/>
          <w:b/>
          <w:sz w:val="28"/>
          <w:szCs w:val="28"/>
          <w:lang w:eastAsia="ru-RU"/>
        </w:rPr>
        <w:t>Информация и коммуникации</w:t>
      </w:r>
      <w:r w:rsidRPr="009628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628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6283E">
        <w:rPr>
          <w:rFonts w:ascii="Times New Roman" w:hAnsi="Times New Roman"/>
          <w:sz w:val="28"/>
          <w:szCs w:val="28"/>
          <w:lang w:eastAsia="ru-RU"/>
        </w:rPr>
        <w:t>истемы информации и коммуникации помогают осуществлять поиск, сбор и обмен информацией в объеме, формате и сроки, позволяющие руководству и другим работникам выполнять свои обязанности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E645E" w:rsidRPr="0096283E" w:rsidRDefault="002E645E" w:rsidP="002E645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8A">
        <w:rPr>
          <w:rFonts w:ascii="Times New Roman" w:hAnsi="Times New Roman"/>
          <w:b/>
          <w:sz w:val="28"/>
          <w:szCs w:val="28"/>
          <w:lang w:eastAsia="ru-RU"/>
        </w:rPr>
        <w:t>Мониторинг</w:t>
      </w:r>
      <w:r w:rsidRPr="009628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6283E">
        <w:rPr>
          <w:rFonts w:ascii="Times New Roman" w:hAnsi="Times New Roman"/>
          <w:sz w:val="28"/>
          <w:szCs w:val="28"/>
          <w:lang w:eastAsia="ru-RU"/>
        </w:rPr>
        <w:t xml:space="preserve"> постоянная проверка, надзор, критическое наблюдение, обследование и определение состояния контрольных процедур, отдельных компонентов (элементов) внутреннего контроля и системы внутреннего контроля с целью выявить изменения относительно требуемого или ожидаемого уровня.</w:t>
      </w:r>
    </w:p>
    <w:p w:rsidR="002E645E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Субъекты системы внутреннего контроля </w:t>
      </w:r>
      <w:r>
        <w:rPr>
          <w:rFonts w:ascii="Times New Roman" w:hAnsi="Times New Roman"/>
          <w:bCs/>
          <w:sz w:val="28"/>
          <w:szCs w:val="28"/>
        </w:rPr>
        <w:t>– участники процесса внутреннего контроля.</w:t>
      </w:r>
    </w:p>
    <w:p w:rsidR="002E645E" w:rsidRPr="00036325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325">
        <w:rPr>
          <w:rFonts w:ascii="Times New Roman" w:hAnsi="Times New Roman"/>
          <w:b/>
          <w:bCs/>
          <w:sz w:val="28"/>
          <w:szCs w:val="28"/>
        </w:rPr>
        <w:t>Объекты внутреннего контроля</w:t>
      </w:r>
      <w:r>
        <w:rPr>
          <w:rFonts w:ascii="Times New Roman" w:hAnsi="Times New Roman"/>
          <w:bCs/>
          <w:sz w:val="28"/>
          <w:szCs w:val="28"/>
        </w:rPr>
        <w:t xml:space="preserve"> – производственная, финансово-хозяйственная и иная деятельность Общества, активы, обязательства, бухгалтерская и иная отчетность.</w:t>
      </w:r>
    </w:p>
    <w:p w:rsidR="002E645E" w:rsidRPr="00586F1B" w:rsidRDefault="002E645E" w:rsidP="002E645E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86F1B">
        <w:rPr>
          <w:rFonts w:ascii="Times New Roman" w:hAnsi="Times New Roman"/>
          <w:b/>
          <w:bCs/>
          <w:sz w:val="28"/>
          <w:szCs w:val="28"/>
        </w:rPr>
        <w:t>Заинтересованная сторона</w:t>
      </w:r>
      <w:r w:rsidRPr="00586F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586F1B">
        <w:rPr>
          <w:rFonts w:ascii="Times New Roman" w:hAnsi="Times New Roman"/>
          <w:bCs/>
          <w:sz w:val="28"/>
          <w:szCs w:val="28"/>
        </w:rPr>
        <w:t xml:space="preserve"> лицо или организация, которые могут воздействовать или на которые могут воздействовать, или которые считают, что на них влияет какое-нибудь решение или деятельность.</w:t>
      </w:r>
    </w:p>
    <w:p w:rsidR="002E645E" w:rsidRPr="00586F1B" w:rsidRDefault="002E645E" w:rsidP="002E645E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86F1B">
        <w:rPr>
          <w:b/>
          <w:sz w:val="28"/>
          <w:szCs w:val="28"/>
        </w:rPr>
        <w:t>Подразделение внутреннего контроля</w:t>
      </w:r>
      <w:r w:rsidRPr="00586F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86F1B">
        <w:rPr>
          <w:sz w:val="28"/>
          <w:szCs w:val="28"/>
        </w:rPr>
        <w:t xml:space="preserve"> </w:t>
      </w:r>
      <w:r w:rsidRPr="00586F1B">
        <w:rPr>
          <w:bCs/>
          <w:sz w:val="28"/>
          <w:szCs w:val="28"/>
        </w:rPr>
        <w:t>подразделение Общества, на которое возложена функция координации и методологического обеспечения в области внутреннего контроля.</w:t>
      </w:r>
    </w:p>
    <w:p w:rsidR="002E645E" w:rsidRDefault="002E645E" w:rsidP="002E645E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Курируемый процесс (направление деятельности)</w:t>
      </w:r>
      <w:r>
        <w:rPr>
          <w:sz w:val="28"/>
          <w:szCs w:val="28"/>
        </w:rPr>
        <w:t xml:space="preserve"> – </w:t>
      </w:r>
      <w:r w:rsidRPr="0096283E">
        <w:rPr>
          <w:sz w:val="28"/>
          <w:szCs w:val="28"/>
        </w:rPr>
        <w:t>функци</w:t>
      </w:r>
      <w:r>
        <w:rPr>
          <w:sz w:val="28"/>
          <w:szCs w:val="28"/>
        </w:rPr>
        <w:t>ональная область деятельности О</w:t>
      </w:r>
      <w:r w:rsidRPr="0096283E">
        <w:rPr>
          <w:sz w:val="28"/>
          <w:szCs w:val="28"/>
        </w:rPr>
        <w:t xml:space="preserve">бщества, </w:t>
      </w:r>
      <w:r w:rsidRPr="00D1635C">
        <w:rPr>
          <w:bCs/>
          <w:sz w:val="28"/>
          <w:szCs w:val="28"/>
          <w:lang w:eastAsia="ru-RU"/>
        </w:rPr>
        <w:t>ответственность за организацию и координацию</w:t>
      </w:r>
      <w:r>
        <w:rPr>
          <w:bCs/>
          <w:sz w:val="28"/>
          <w:szCs w:val="28"/>
          <w:lang w:eastAsia="ru-RU"/>
        </w:rPr>
        <w:t xml:space="preserve"> / осуществление</w:t>
      </w:r>
      <w:r w:rsidRPr="00D1635C">
        <w:rPr>
          <w:bCs/>
          <w:sz w:val="28"/>
          <w:szCs w:val="28"/>
          <w:lang w:eastAsia="ru-RU"/>
        </w:rPr>
        <w:t xml:space="preserve"> котор</w:t>
      </w:r>
      <w:r>
        <w:rPr>
          <w:bCs/>
          <w:sz w:val="28"/>
          <w:szCs w:val="28"/>
          <w:lang w:eastAsia="ru-RU"/>
        </w:rPr>
        <w:t>ой</w:t>
      </w:r>
      <w:r w:rsidRPr="00D1635C">
        <w:rPr>
          <w:bCs/>
          <w:sz w:val="28"/>
          <w:szCs w:val="28"/>
          <w:lang w:eastAsia="ru-RU"/>
        </w:rPr>
        <w:t xml:space="preserve"> возложена на </w:t>
      </w:r>
      <w:r>
        <w:rPr>
          <w:bCs/>
          <w:sz w:val="28"/>
          <w:szCs w:val="28"/>
          <w:lang w:eastAsia="ru-RU"/>
        </w:rPr>
        <w:t xml:space="preserve">руководителя блока / </w:t>
      </w:r>
      <w:r>
        <w:rPr>
          <w:bCs/>
          <w:sz w:val="28"/>
          <w:szCs w:val="28"/>
          <w:lang w:eastAsia="ru-RU"/>
        </w:rPr>
        <w:lastRenderedPageBreak/>
        <w:t>руководителя структурного подразделения</w:t>
      </w:r>
      <w:r w:rsidRPr="00D1635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нормативными документами Общества / положением о структурном подразделении.</w:t>
      </w:r>
    </w:p>
    <w:p w:rsidR="002E645E" w:rsidRPr="00F612C8" w:rsidRDefault="002E645E" w:rsidP="002E645E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12C8">
        <w:rPr>
          <w:rFonts w:eastAsiaTheme="minorEastAsia"/>
          <w:b/>
          <w:bCs/>
          <w:sz w:val="28"/>
          <w:szCs w:val="28"/>
        </w:rPr>
        <w:t xml:space="preserve">Превентивный (предварительный) контроль </w:t>
      </w:r>
      <w:r>
        <w:rPr>
          <w:rFonts w:eastAsiaTheme="minorEastAsia"/>
          <w:bCs/>
          <w:sz w:val="28"/>
          <w:szCs w:val="28"/>
        </w:rPr>
        <w:t>–</w:t>
      </w:r>
      <w:r w:rsidRPr="00F612C8">
        <w:rPr>
          <w:rFonts w:eastAsiaTheme="minorEastAsia"/>
          <w:bCs/>
          <w:sz w:val="28"/>
          <w:szCs w:val="28"/>
        </w:rPr>
        <w:t xml:space="preserve"> </w:t>
      </w:r>
      <w:r w:rsidRPr="00F612C8">
        <w:rPr>
          <w:sz w:val="28"/>
          <w:szCs w:val="28"/>
        </w:rPr>
        <w:t xml:space="preserve">контроль, предназначенный для предотвращения </w:t>
      </w:r>
      <w:r>
        <w:rPr>
          <w:sz w:val="28"/>
          <w:szCs w:val="28"/>
        </w:rPr>
        <w:t>отклонений, ошибок и злоупотреблений,</w:t>
      </w:r>
      <w:r w:rsidRPr="00F612C8">
        <w:rPr>
          <w:sz w:val="28"/>
          <w:szCs w:val="28"/>
        </w:rPr>
        <w:t xml:space="preserve"> выполняемый до фактического начала процесса (операции).</w:t>
      </w:r>
    </w:p>
    <w:p w:rsidR="002E645E" w:rsidRPr="00F612C8" w:rsidRDefault="002E645E" w:rsidP="002E645E">
      <w:pPr>
        <w:pStyle w:val="Default"/>
        <w:tabs>
          <w:tab w:val="left" w:pos="1276"/>
        </w:tabs>
        <w:ind w:firstLine="709"/>
        <w:jc w:val="both"/>
        <w:rPr>
          <w:rFonts w:eastAsiaTheme="minorEastAsia"/>
          <w:bCs/>
          <w:sz w:val="28"/>
          <w:szCs w:val="28"/>
        </w:rPr>
      </w:pPr>
      <w:r w:rsidRPr="00F612C8">
        <w:rPr>
          <w:rFonts w:eastAsiaTheme="minorEastAsia"/>
          <w:b/>
          <w:bCs/>
          <w:sz w:val="28"/>
          <w:szCs w:val="28"/>
        </w:rPr>
        <w:t>Текущий контроль</w:t>
      </w:r>
      <w:r w:rsidRPr="00F612C8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–</w:t>
      </w:r>
      <w:r w:rsidRPr="00F612C8">
        <w:rPr>
          <w:rFonts w:eastAsiaTheme="minorEastAsia"/>
          <w:bCs/>
          <w:sz w:val="28"/>
          <w:szCs w:val="28"/>
        </w:rPr>
        <w:t xml:space="preserve"> </w:t>
      </w:r>
      <w:r w:rsidRPr="00F612C8">
        <w:rPr>
          <w:sz w:val="28"/>
          <w:szCs w:val="28"/>
        </w:rPr>
        <w:t xml:space="preserve">контроль, предназначенный для </w:t>
      </w:r>
      <w:r>
        <w:rPr>
          <w:sz w:val="28"/>
          <w:szCs w:val="28"/>
        </w:rPr>
        <w:t xml:space="preserve">своевременного выявления и немедленного предотвращения или устранения отклонений, ошибок и злоупотреблений, выполняемый </w:t>
      </w:r>
      <w:r w:rsidRPr="00F612C8">
        <w:rPr>
          <w:sz w:val="28"/>
          <w:szCs w:val="28"/>
          <w:lang w:eastAsia="ru-RU"/>
        </w:rPr>
        <w:t>в режиме реального времени</w:t>
      </w:r>
      <w:r>
        <w:rPr>
          <w:sz w:val="28"/>
          <w:szCs w:val="28"/>
        </w:rPr>
        <w:t xml:space="preserve"> в ходе</w:t>
      </w:r>
      <w:r w:rsidRPr="00F612C8">
        <w:rPr>
          <w:sz w:val="28"/>
          <w:szCs w:val="28"/>
          <w:lang w:eastAsia="ru-RU"/>
        </w:rPr>
        <w:t xml:space="preserve"> осуществлени</w:t>
      </w:r>
      <w:r>
        <w:rPr>
          <w:sz w:val="28"/>
          <w:szCs w:val="28"/>
          <w:lang w:eastAsia="ru-RU"/>
        </w:rPr>
        <w:t>я</w:t>
      </w:r>
      <w:r w:rsidRPr="00F612C8">
        <w:rPr>
          <w:sz w:val="28"/>
          <w:szCs w:val="28"/>
          <w:lang w:eastAsia="ru-RU"/>
        </w:rPr>
        <w:t xml:space="preserve"> рутинных, встроенных в процесс</w:t>
      </w:r>
      <w:r>
        <w:rPr>
          <w:sz w:val="28"/>
          <w:szCs w:val="28"/>
          <w:lang w:eastAsia="ru-RU"/>
        </w:rPr>
        <w:t xml:space="preserve"> (направление деятельности)</w:t>
      </w:r>
      <w:r w:rsidRPr="00F612C8">
        <w:rPr>
          <w:sz w:val="28"/>
          <w:szCs w:val="28"/>
          <w:lang w:eastAsia="ru-RU"/>
        </w:rPr>
        <w:t xml:space="preserve"> процедур.</w:t>
      </w:r>
    </w:p>
    <w:p w:rsidR="002E645E" w:rsidRPr="0007441E" w:rsidRDefault="002E645E" w:rsidP="002E645E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C316A">
        <w:rPr>
          <w:b/>
          <w:sz w:val="28"/>
          <w:szCs w:val="28"/>
        </w:rPr>
        <w:t>Последующий контроль</w:t>
      </w:r>
      <w:r w:rsidRPr="00DC31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C316A">
        <w:rPr>
          <w:sz w:val="28"/>
          <w:szCs w:val="28"/>
        </w:rPr>
        <w:t xml:space="preserve"> контроль, предназначенный для выявления </w:t>
      </w:r>
      <w:r>
        <w:rPr>
          <w:sz w:val="28"/>
          <w:szCs w:val="28"/>
        </w:rPr>
        <w:t>и устранения отклонений, ошибок и злоупотреблений</w:t>
      </w:r>
      <w:r w:rsidRPr="00DC316A">
        <w:rPr>
          <w:sz w:val="28"/>
          <w:szCs w:val="28"/>
        </w:rPr>
        <w:t>.</w:t>
      </w:r>
    </w:p>
    <w:p w:rsidR="002E645E" w:rsidRPr="00586F1B" w:rsidRDefault="002E645E" w:rsidP="002E6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1B">
        <w:rPr>
          <w:rFonts w:ascii="Times New Roman" w:hAnsi="Times New Roman"/>
          <w:b/>
          <w:bCs/>
          <w:sz w:val="28"/>
          <w:szCs w:val="28"/>
        </w:rPr>
        <w:t>Дизайн контрольной процедуры</w:t>
      </w:r>
      <w:r w:rsidRPr="0058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86F1B">
        <w:rPr>
          <w:rFonts w:ascii="Times New Roman" w:hAnsi="Times New Roman"/>
          <w:sz w:val="28"/>
          <w:szCs w:val="28"/>
        </w:rPr>
        <w:t xml:space="preserve"> запланированный порядок осуществления контрольной процедуры (в отличие от фактического выполнения контрольной процедуры).</w:t>
      </w:r>
    </w:p>
    <w:p w:rsidR="002E645E" w:rsidRPr="00586F1B" w:rsidRDefault="002E645E" w:rsidP="002E6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1B">
        <w:rPr>
          <w:rFonts w:ascii="Times New Roman" w:hAnsi="Times New Roman"/>
          <w:b/>
          <w:sz w:val="28"/>
          <w:szCs w:val="28"/>
        </w:rPr>
        <w:t xml:space="preserve">Автоматизированные контрольные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586F1B">
        <w:rPr>
          <w:rFonts w:ascii="Times New Roman" w:hAnsi="Times New Roman"/>
          <w:b/>
          <w:sz w:val="28"/>
          <w:szCs w:val="28"/>
        </w:rPr>
        <w:t xml:space="preserve"> </w:t>
      </w:r>
      <w:r w:rsidRPr="00586F1B">
        <w:rPr>
          <w:rFonts w:ascii="Times New Roman" w:hAnsi="Times New Roman"/>
          <w:sz w:val="28"/>
          <w:szCs w:val="28"/>
        </w:rPr>
        <w:t>контрольные процедуры, осуществляемые автоматизировано, без участия исполнителя (выбор значений из фиксированного перечня, автоматизированная проверка разрядов номера счета, использование контрольных сумм для контроля полноты передачи данных между системами, т.д.).</w:t>
      </w:r>
    </w:p>
    <w:p w:rsidR="002E645E" w:rsidRPr="00586F1B" w:rsidRDefault="002E645E" w:rsidP="002E6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A64D20">
        <w:rPr>
          <w:rFonts w:ascii="Times New Roman" w:hAnsi="Times New Roman"/>
          <w:b/>
          <w:bCs/>
          <w:sz w:val="28"/>
          <w:szCs w:val="28"/>
        </w:rPr>
        <w:t>олуавтоматические</w:t>
      </w:r>
      <w:r w:rsidRPr="00586F1B">
        <w:rPr>
          <w:rFonts w:ascii="Times New Roman" w:hAnsi="Times New Roman"/>
          <w:b/>
          <w:sz w:val="28"/>
          <w:szCs w:val="28"/>
        </w:rPr>
        <w:t xml:space="preserve"> </w:t>
      </w:r>
      <w:r w:rsidRPr="00A64D20">
        <w:rPr>
          <w:rFonts w:ascii="Times New Roman" w:hAnsi="Times New Roman"/>
          <w:b/>
          <w:sz w:val="28"/>
          <w:szCs w:val="28"/>
        </w:rPr>
        <w:t>(</w:t>
      </w:r>
      <w:r w:rsidRPr="00586F1B">
        <w:rPr>
          <w:rFonts w:ascii="Times New Roman" w:hAnsi="Times New Roman"/>
          <w:b/>
          <w:sz w:val="28"/>
          <w:szCs w:val="28"/>
        </w:rPr>
        <w:t>ИТ-</w:t>
      </w:r>
      <w:r w:rsidRPr="00A64D20">
        <w:rPr>
          <w:rFonts w:ascii="Times New Roman" w:hAnsi="Times New Roman"/>
          <w:b/>
          <w:sz w:val="28"/>
          <w:szCs w:val="28"/>
        </w:rPr>
        <w:t>зависимые ручные</w:t>
      </w:r>
      <w:r w:rsidRPr="00A64D20">
        <w:rPr>
          <w:rFonts w:ascii="Times New Roman" w:hAnsi="Times New Roman"/>
          <w:b/>
          <w:bCs/>
          <w:sz w:val="28"/>
          <w:szCs w:val="28"/>
        </w:rPr>
        <w:t>)</w:t>
      </w:r>
      <w:r w:rsidRPr="00A64D20">
        <w:rPr>
          <w:rFonts w:ascii="Times New Roman" w:hAnsi="Times New Roman"/>
          <w:b/>
          <w:sz w:val="28"/>
          <w:szCs w:val="28"/>
        </w:rPr>
        <w:t xml:space="preserve"> контрольные</w:t>
      </w:r>
      <w:r w:rsidRPr="00586F1B">
        <w:rPr>
          <w:rFonts w:ascii="Times New Roman" w:hAnsi="Times New Roman"/>
          <w:b/>
          <w:sz w:val="28"/>
          <w:szCs w:val="28"/>
        </w:rPr>
        <w:t xml:space="preserve">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586F1B">
        <w:rPr>
          <w:rFonts w:ascii="Times New Roman" w:hAnsi="Times New Roman"/>
          <w:b/>
          <w:sz w:val="28"/>
          <w:szCs w:val="28"/>
        </w:rPr>
        <w:t xml:space="preserve"> </w:t>
      </w:r>
      <w:r w:rsidRPr="00586F1B">
        <w:rPr>
          <w:rFonts w:ascii="Times New Roman" w:hAnsi="Times New Roman"/>
          <w:sz w:val="28"/>
          <w:szCs w:val="28"/>
        </w:rPr>
        <w:t xml:space="preserve">контрольные процедуры, осуществляемые автоматизировано, но с участием исполнителя. </w:t>
      </w:r>
    </w:p>
    <w:p w:rsidR="002E645E" w:rsidRDefault="002E645E" w:rsidP="002E645E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6F1B">
        <w:rPr>
          <w:b/>
          <w:sz w:val="28"/>
          <w:szCs w:val="28"/>
        </w:rPr>
        <w:t xml:space="preserve">Ручные контрольные процедуры </w:t>
      </w:r>
      <w:r>
        <w:rPr>
          <w:b/>
          <w:sz w:val="28"/>
          <w:szCs w:val="28"/>
        </w:rPr>
        <w:t>–</w:t>
      </w:r>
      <w:r w:rsidRPr="00586F1B">
        <w:rPr>
          <w:b/>
          <w:sz w:val="28"/>
          <w:szCs w:val="28"/>
        </w:rPr>
        <w:t xml:space="preserve"> </w:t>
      </w:r>
      <w:r w:rsidRPr="00586F1B">
        <w:rPr>
          <w:sz w:val="28"/>
          <w:szCs w:val="28"/>
        </w:rPr>
        <w:t>контрольные процедуры, осуществляемые исполнител</w:t>
      </w:r>
      <w:r>
        <w:rPr>
          <w:sz w:val="28"/>
          <w:szCs w:val="28"/>
        </w:rPr>
        <w:t>ем без использования ИТ-систем</w:t>
      </w:r>
      <w:r w:rsidRPr="00586F1B">
        <w:rPr>
          <w:sz w:val="28"/>
          <w:szCs w:val="28"/>
        </w:rPr>
        <w:t>.</w:t>
      </w:r>
    </w:p>
    <w:p w:rsidR="002E645E" w:rsidRPr="00586F1B" w:rsidRDefault="002E645E" w:rsidP="002E645E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6F1B">
        <w:rPr>
          <w:b/>
          <w:sz w:val="28"/>
          <w:szCs w:val="28"/>
        </w:rPr>
        <w:t xml:space="preserve">Выявляющие контрольные процедуры </w:t>
      </w:r>
      <w:r>
        <w:rPr>
          <w:sz w:val="28"/>
          <w:szCs w:val="28"/>
        </w:rPr>
        <w:t>–</w:t>
      </w:r>
      <w:r w:rsidRPr="00586F1B">
        <w:rPr>
          <w:sz w:val="28"/>
          <w:szCs w:val="28"/>
        </w:rPr>
        <w:t xml:space="preserve"> процедуры, задачей которых</w:t>
      </w:r>
      <w:r w:rsidRPr="00586F1B">
        <w:rPr>
          <w:b/>
          <w:sz w:val="28"/>
          <w:szCs w:val="28"/>
        </w:rPr>
        <w:t xml:space="preserve"> </w:t>
      </w:r>
      <w:r w:rsidRPr="00586F1B">
        <w:rPr>
          <w:sz w:val="28"/>
          <w:szCs w:val="28"/>
        </w:rPr>
        <w:t xml:space="preserve">является выявление </w:t>
      </w:r>
      <w:r>
        <w:rPr>
          <w:sz w:val="28"/>
          <w:szCs w:val="28"/>
        </w:rPr>
        <w:t>отклонений, ошибок и злоупотреблений</w:t>
      </w:r>
      <w:r w:rsidRPr="00586F1B">
        <w:rPr>
          <w:sz w:val="28"/>
          <w:szCs w:val="28"/>
        </w:rPr>
        <w:t>.</w:t>
      </w:r>
    </w:p>
    <w:p w:rsidR="002E645E" w:rsidRPr="00586F1B" w:rsidRDefault="002E645E" w:rsidP="002E645E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6F1B">
        <w:rPr>
          <w:b/>
          <w:sz w:val="28"/>
          <w:szCs w:val="28"/>
        </w:rPr>
        <w:t>Предотвращающие (предупредительные) контрольные процедуры</w:t>
      </w:r>
      <w:r w:rsidRPr="00586F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86F1B">
        <w:rPr>
          <w:sz w:val="28"/>
          <w:szCs w:val="28"/>
        </w:rPr>
        <w:t xml:space="preserve"> контрольные процедуры, задачей которых является предотвращение </w:t>
      </w:r>
      <w:r>
        <w:rPr>
          <w:sz w:val="28"/>
          <w:szCs w:val="28"/>
        </w:rPr>
        <w:t>отклонений, ошибок и злоупотреблений</w:t>
      </w:r>
      <w:r w:rsidRPr="00586F1B">
        <w:rPr>
          <w:sz w:val="28"/>
          <w:szCs w:val="28"/>
        </w:rPr>
        <w:t>, которые могут возникнуть.</w:t>
      </w:r>
    </w:p>
    <w:p w:rsidR="002E645E" w:rsidRDefault="002E645E" w:rsidP="002E645E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0012">
        <w:rPr>
          <w:b/>
          <w:sz w:val="28"/>
          <w:szCs w:val="28"/>
        </w:rPr>
        <w:t>Ключевые контрольные процедуры</w:t>
      </w:r>
      <w:r w:rsidRPr="00275F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75F0E">
        <w:rPr>
          <w:sz w:val="28"/>
          <w:szCs w:val="28"/>
        </w:rPr>
        <w:t xml:space="preserve"> процедуры, </w:t>
      </w:r>
      <w:r>
        <w:rPr>
          <w:sz w:val="28"/>
          <w:szCs w:val="28"/>
        </w:rPr>
        <w:t xml:space="preserve">при отсутствии которых </w:t>
      </w:r>
      <w:r w:rsidRPr="00275F0E">
        <w:rPr>
          <w:sz w:val="28"/>
          <w:szCs w:val="28"/>
        </w:rPr>
        <w:t xml:space="preserve">ошибки </w:t>
      </w:r>
      <w:r>
        <w:rPr>
          <w:sz w:val="28"/>
          <w:szCs w:val="28"/>
        </w:rPr>
        <w:t xml:space="preserve">и нарушения </w:t>
      </w:r>
      <w:r w:rsidRPr="00275F0E">
        <w:rPr>
          <w:sz w:val="28"/>
          <w:szCs w:val="28"/>
        </w:rPr>
        <w:t>не были бы идентифицированы через другие средства контроля</w:t>
      </w:r>
      <w:r>
        <w:rPr>
          <w:sz w:val="28"/>
          <w:szCs w:val="28"/>
        </w:rPr>
        <w:t>.</w:t>
      </w:r>
    </w:p>
    <w:p w:rsidR="002E645E" w:rsidRPr="00D00012" w:rsidRDefault="002E645E" w:rsidP="002E645E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0012">
        <w:rPr>
          <w:b/>
          <w:sz w:val="28"/>
          <w:szCs w:val="28"/>
        </w:rPr>
        <w:t>Неключевые контрольные процедуры</w:t>
      </w:r>
      <w:r w:rsidRPr="00275F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75F0E">
        <w:rPr>
          <w:sz w:val="28"/>
          <w:szCs w:val="28"/>
        </w:rPr>
        <w:t xml:space="preserve"> процедуры, </w:t>
      </w:r>
      <w:r>
        <w:rPr>
          <w:sz w:val="28"/>
          <w:szCs w:val="28"/>
        </w:rPr>
        <w:t>при отсутствии которых</w:t>
      </w:r>
      <w:r w:rsidRPr="00275F0E">
        <w:rPr>
          <w:sz w:val="28"/>
          <w:szCs w:val="28"/>
        </w:rPr>
        <w:t xml:space="preserve"> ошибки были бы идентифицированы другими средствами контроля</w:t>
      </w:r>
      <w:r>
        <w:rPr>
          <w:sz w:val="28"/>
          <w:szCs w:val="28"/>
        </w:rPr>
        <w:t>.</w:t>
      </w:r>
    </w:p>
    <w:p w:rsidR="002E645E" w:rsidRPr="00586F1B" w:rsidRDefault="002E645E" w:rsidP="002E645E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441E">
        <w:rPr>
          <w:b/>
          <w:sz w:val="28"/>
          <w:szCs w:val="28"/>
        </w:rPr>
        <w:t>Матрица контролей</w:t>
      </w:r>
      <w:r w:rsidRPr="00586F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86F1B">
        <w:rPr>
          <w:sz w:val="28"/>
          <w:szCs w:val="28"/>
        </w:rPr>
        <w:t xml:space="preserve"> </w:t>
      </w:r>
      <w:r w:rsidRPr="00586F1B">
        <w:rPr>
          <w:bCs/>
          <w:sz w:val="28"/>
          <w:szCs w:val="28"/>
        </w:rPr>
        <w:t>установленная в Обществе форма записи информации о контрольных процедурах</w:t>
      </w:r>
      <w:r>
        <w:rPr>
          <w:bCs/>
          <w:sz w:val="28"/>
          <w:szCs w:val="28"/>
        </w:rPr>
        <w:t>.</w:t>
      </w:r>
    </w:p>
    <w:p w:rsidR="00044BAC" w:rsidRDefault="00044BAC">
      <w:bookmarkStart w:id="11" w:name="_GoBack"/>
      <w:bookmarkEnd w:id="11"/>
    </w:p>
    <w:sectPr w:rsidR="0004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BC" w:rsidRPr="00FF6851" w:rsidRDefault="002E645E">
    <w:pPr>
      <w:pStyle w:val="a5"/>
      <w:jc w:val="right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642315"/>
      <w:docPartObj>
        <w:docPartGallery w:val="Page Numbers (Top of Page)"/>
        <w:docPartUnique/>
      </w:docPartObj>
    </w:sdtPr>
    <w:sdtEndPr/>
    <w:sdtContent>
      <w:p w:rsidR="000802BC" w:rsidRDefault="002E6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7A42">
          <w:rPr>
            <w:noProof/>
            <w:lang w:val="ru-RU"/>
          </w:rPr>
          <w:t>1</w:t>
        </w:r>
        <w:r>
          <w:fldChar w:fldCharType="end"/>
        </w:r>
      </w:p>
    </w:sdtContent>
  </w:sdt>
  <w:p w:rsidR="000802BC" w:rsidRDefault="002E64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5DA"/>
    <w:multiLevelType w:val="multilevel"/>
    <w:tmpl w:val="A702A8C6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332F8D"/>
    <w:multiLevelType w:val="hybridMultilevel"/>
    <w:tmpl w:val="BB44C5D4"/>
    <w:lvl w:ilvl="0" w:tplc="76D8D23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0535C"/>
    <w:multiLevelType w:val="hybridMultilevel"/>
    <w:tmpl w:val="75104886"/>
    <w:lvl w:ilvl="0" w:tplc="B11E5DF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A55389"/>
    <w:multiLevelType w:val="multilevel"/>
    <w:tmpl w:val="94867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271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" w15:restartNumberingAfterBreak="0">
    <w:nsid w:val="6A3D7A3D"/>
    <w:multiLevelType w:val="hybridMultilevel"/>
    <w:tmpl w:val="7E72706A"/>
    <w:lvl w:ilvl="0" w:tplc="B11E5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2A7D36"/>
    <w:multiLevelType w:val="multilevel"/>
    <w:tmpl w:val="AC6C25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13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E"/>
    <w:rsid w:val="00044BAC"/>
    <w:rsid w:val="002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26D7-DC55-481E-AD9F-08B0BE5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45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6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4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2E645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E645E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2E6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45E"/>
    <w:rPr>
      <w:rFonts w:ascii="Calibri" w:eastAsia="Calibri" w:hAnsi="Calibri" w:cs="Times New Roman"/>
    </w:rPr>
  </w:style>
  <w:style w:type="paragraph" w:styleId="a7">
    <w:name w:val="List Paragraph"/>
    <w:aliases w:val="Нумерованый список"/>
    <w:basedOn w:val="a"/>
    <w:link w:val="a8"/>
    <w:uiPriority w:val="34"/>
    <w:qFormat/>
    <w:rsid w:val="002E645E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2E645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645E"/>
    <w:pPr>
      <w:tabs>
        <w:tab w:val="left" w:pos="440"/>
        <w:tab w:val="right" w:leader="dot" w:pos="9486"/>
      </w:tabs>
      <w:spacing w:after="0" w:line="240" w:lineRule="auto"/>
    </w:pPr>
  </w:style>
  <w:style w:type="character" w:styleId="aa">
    <w:name w:val="Hyperlink"/>
    <w:basedOn w:val="a0"/>
    <w:uiPriority w:val="99"/>
    <w:unhideWhenUsed/>
    <w:rsid w:val="002E645E"/>
    <w:rPr>
      <w:color w:val="0563C1" w:themeColor="hyperlink"/>
      <w:u w:val="single"/>
    </w:rPr>
  </w:style>
  <w:style w:type="character" w:customStyle="1" w:styleId="a8">
    <w:name w:val="Абзац списка Знак"/>
    <w:aliases w:val="Нумерованый список Знак"/>
    <w:link w:val="a7"/>
    <w:uiPriority w:val="34"/>
    <w:locked/>
    <w:rsid w:val="002E645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64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Андреевна</dc:creator>
  <cp:keywords/>
  <dc:description/>
  <cp:lastModifiedBy>Кириллова Виктория Андреевна</cp:lastModifiedBy>
  <cp:revision>1</cp:revision>
  <dcterms:created xsi:type="dcterms:W3CDTF">2019-04-15T14:25:00Z</dcterms:created>
  <dcterms:modified xsi:type="dcterms:W3CDTF">2019-04-15T14:26:00Z</dcterms:modified>
</cp:coreProperties>
</file>